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6A38" w:rsidRPr="0040112B" w:rsidRDefault="00196A38" w:rsidP="00196A38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196A38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внутригородского м</w:t>
      </w:r>
      <w:r w:rsidRPr="0040112B">
        <w:rPr>
          <w:rFonts w:eastAsia="Times New Roman"/>
          <w:b/>
          <w:szCs w:val="24"/>
          <w:lang w:eastAsia="ru-RU"/>
        </w:rPr>
        <w:t xml:space="preserve">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196A38" w:rsidRPr="0040112B" w:rsidRDefault="00196A38" w:rsidP="00196A38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196A38" w:rsidRPr="0040112B" w:rsidRDefault="00196A38" w:rsidP="00196A38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196A38" w:rsidRPr="0040112B" w:rsidRDefault="00196A38" w:rsidP="00196A38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196A38" w:rsidRPr="0004452A" w:rsidRDefault="00863232" w:rsidP="00196A38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11.04</w:t>
      </w:r>
      <w:r w:rsidR="00A8071A">
        <w:rPr>
          <w:rFonts w:eastAsia="Times New Roman"/>
          <w:szCs w:val="24"/>
          <w:lang w:eastAsia="ru-RU"/>
        </w:rPr>
        <w:t>.2022</w:t>
      </w:r>
      <w:r w:rsidR="005917F8">
        <w:rPr>
          <w:rFonts w:eastAsia="Times New Roman"/>
          <w:szCs w:val="24"/>
          <w:lang w:eastAsia="ru-RU"/>
        </w:rPr>
        <w:t xml:space="preserve"> </w:t>
      </w:r>
      <w:r w:rsidR="00196A38" w:rsidRPr="0004452A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</w:t>
      </w:r>
      <w:r w:rsidR="0004452A">
        <w:rPr>
          <w:rFonts w:eastAsia="Times New Roman"/>
          <w:szCs w:val="24"/>
          <w:lang w:eastAsia="ru-RU"/>
        </w:rPr>
        <w:t xml:space="preserve">  </w:t>
      </w:r>
      <w:r w:rsidR="00196A38" w:rsidRPr="0004452A">
        <w:rPr>
          <w:rFonts w:eastAsia="Times New Roman"/>
          <w:szCs w:val="24"/>
          <w:lang w:eastAsia="ru-RU"/>
        </w:rPr>
        <w:t xml:space="preserve">                              </w:t>
      </w:r>
      <w:r w:rsidR="007808D2">
        <w:rPr>
          <w:rFonts w:eastAsia="Times New Roman"/>
          <w:szCs w:val="24"/>
          <w:lang w:eastAsia="ru-RU"/>
        </w:rPr>
        <w:t xml:space="preserve">    </w:t>
      </w:r>
      <w:r w:rsidR="00196A38" w:rsidRPr="0004452A">
        <w:rPr>
          <w:rFonts w:eastAsia="Times New Roman"/>
          <w:szCs w:val="24"/>
          <w:lang w:eastAsia="ru-RU"/>
        </w:rPr>
        <w:t xml:space="preserve">    № </w:t>
      </w:r>
      <w:r>
        <w:rPr>
          <w:rFonts w:eastAsia="Times New Roman"/>
          <w:szCs w:val="24"/>
          <w:lang w:eastAsia="ru-RU"/>
        </w:rPr>
        <w:t>7.2</w:t>
      </w:r>
    </w:p>
    <w:p w:rsidR="00196A38" w:rsidRDefault="00196A38" w:rsidP="00196A38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О внесении изменений в Постановление </w:t>
      </w:r>
    </w:p>
    <w:p w:rsidR="00276F1A" w:rsidRDefault="00276F1A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от 11.10.2021 г. № 16.2 «</w:t>
      </w:r>
      <w:r w:rsidR="00196A38" w:rsidRPr="00655334">
        <w:rPr>
          <w:rFonts w:eastAsia="Times New Roman"/>
          <w:b/>
          <w:i/>
          <w:szCs w:val="24"/>
          <w:lang w:eastAsia="ru-RU"/>
        </w:rPr>
        <w:t xml:space="preserve">Об утверждении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</w:t>
      </w:r>
      <w:r w:rsidR="005D6406">
        <w:rPr>
          <w:rFonts w:eastAsia="Times New Roman"/>
          <w:b/>
          <w:i/>
          <w:szCs w:val="24"/>
          <w:lang w:eastAsia="ru-RU"/>
        </w:rPr>
        <w:t>ых</w:t>
      </w:r>
      <w:r w:rsidRPr="00655334">
        <w:rPr>
          <w:rFonts w:eastAsia="Times New Roman"/>
          <w:b/>
          <w:i/>
          <w:szCs w:val="24"/>
          <w:lang w:eastAsia="ru-RU"/>
        </w:rPr>
        <w:t xml:space="preserve"> программ</w:t>
      </w:r>
      <w:r w:rsidR="00276F1A">
        <w:rPr>
          <w:rFonts w:eastAsia="Times New Roman"/>
          <w:b/>
          <w:i/>
          <w:szCs w:val="24"/>
          <w:lang w:eastAsia="ru-RU"/>
        </w:rPr>
        <w:t xml:space="preserve"> </w:t>
      </w:r>
      <w:r w:rsidRPr="00A04798">
        <w:rPr>
          <w:rFonts w:eastAsia="Times New Roman"/>
          <w:b/>
          <w:i/>
          <w:szCs w:val="24"/>
          <w:lang w:eastAsia="ru-RU"/>
        </w:rPr>
        <w:t xml:space="preserve">внутригородского </w:t>
      </w:r>
    </w:p>
    <w:p w:rsidR="00276F1A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A04798">
        <w:rPr>
          <w:rFonts w:eastAsia="Times New Roman"/>
          <w:b/>
          <w:i/>
          <w:szCs w:val="24"/>
          <w:lang w:eastAsia="ru-RU"/>
        </w:rPr>
        <w:t>муниципального образования Санкт-Петерб</w:t>
      </w:r>
      <w:r>
        <w:rPr>
          <w:rFonts w:eastAsia="Times New Roman"/>
          <w:b/>
          <w:i/>
          <w:szCs w:val="24"/>
          <w:lang w:eastAsia="ru-RU"/>
        </w:rPr>
        <w:t>урга</w:t>
      </w:r>
    </w:p>
    <w:p w:rsidR="00196A38" w:rsidRPr="00655334" w:rsidRDefault="00196A38" w:rsidP="00196A38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 Муниципальный округ № 15 </w:t>
      </w:r>
      <w:r w:rsidR="005D6406">
        <w:rPr>
          <w:rFonts w:eastAsia="Times New Roman"/>
          <w:b/>
          <w:i/>
          <w:szCs w:val="24"/>
          <w:lang w:eastAsia="ru-RU"/>
        </w:rPr>
        <w:t>на 2022</w:t>
      </w:r>
      <w:r>
        <w:rPr>
          <w:rFonts w:eastAsia="Times New Roman"/>
          <w:b/>
          <w:i/>
          <w:szCs w:val="24"/>
          <w:lang w:eastAsia="ru-RU"/>
        </w:rPr>
        <w:t xml:space="preserve"> год</w:t>
      </w:r>
      <w:r w:rsidR="00276F1A">
        <w:rPr>
          <w:rFonts w:eastAsia="Times New Roman"/>
          <w:b/>
          <w:i/>
          <w:szCs w:val="24"/>
          <w:lang w:eastAsia="ru-RU"/>
        </w:rPr>
        <w:t>»</w:t>
      </w:r>
    </w:p>
    <w:p w:rsidR="00196A38" w:rsidRPr="00253349" w:rsidRDefault="00196A38" w:rsidP="00196A38">
      <w:pPr>
        <w:spacing w:after="0" w:line="240" w:lineRule="auto"/>
        <w:rPr>
          <w:rFonts w:eastAsia="Times New Roman"/>
          <w:szCs w:val="24"/>
        </w:rPr>
      </w:pPr>
    </w:p>
    <w:p w:rsidR="0004452A" w:rsidRPr="0004452A" w:rsidRDefault="0004452A" w:rsidP="0004452A">
      <w:pPr>
        <w:spacing w:after="0" w:line="240" w:lineRule="auto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Санкт-Петербурга Муниципальный округ №15,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>внутригородского муниципального образования Санкт-Петербурга М</w:t>
      </w:r>
      <w:r w:rsidRPr="0004452A">
        <w:rPr>
          <w:rFonts w:eastAsia="Times New Roman"/>
          <w:color w:val="000000"/>
          <w:szCs w:val="24"/>
          <w:lang w:eastAsia="ru-RU"/>
        </w:rPr>
        <w:t xml:space="preserve">униципальный округ №15  </w:t>
      </w:r>
    </w:p>
    <w:p w:rsidR="00196A38" w:rsidRDefault="00196A38" w:rsidP="0004452A">
      <w:pPr>
        <w:pStyle w:val="2"/>
        <w:tabs>
          <w:tab w:val="left" w:pos="567"/>
        </w:tabs>
        <w:jc w:val="both"/>
        <w:rPr>
          <w:szCs w:val="24"/>
        </w:rPr>
      </w:pPr>
    </w:p>
    <w:p w:rsidR="00196A38" w:rsidRDefault="00196A38" w:rsidP="00196A38">
      <w:pPr>
        <w:spacing w:after="0" w:line="240" w:lineRule="auto"/>
        <w:jc w:val="center"/>
        <w:rPr>
          <w:rFonts w:eastAsia="Times New Roman"/>
          <w:szCs w:val="24"/>
        </w:rPr>
      </w:pPr>
      <w:r>
        <w:rPr>
          <w:rFonts w:eastAsia="Times New Roman"/>
          <w:szCs w:val="24"/>
        </w:rPr>
        <w:t>ПОСТАНОВЛЯЕТ:</w:t>
      </w:r>
    </w:p>
    <w:p w:rsidR="00276F1A" w:rsidRPr="005C7B16" w:rsidRDefault="00276F1A" w:rsidP="00196A38">
      <w:pPr>
        <w:spacing w:after="0" w:line="240" w:lineRule="auto"/>
        <w:jc w:val="center"/>
        <w:rPr>
          <w:rFonts w:eastAsia="Times New Roman"/>
          <w:szCs w:val="24"/>
        </w:rPr>
      </w:pPr>
    </w:p>
    <w:p w:rsidR="00196A38" w:rsidRDefault="005D6406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</w:rPr>
      </w:pPr>
      <w:r>
        <w:rPr>
          <w:rFonts w:eastAsia="Times New Roman"/>
          <w:szCs w:val="24"/>
          <w:lang w:eastAsia="ru-RU"/>
        </w:rPr>
        <w:tab/>
      </w:r>
      <w:r w:rsidR="00196A38" w:rsidRPr="00295F86">
        <w:rPr>
          <w:rFonts w:eastAsia="Times New Roman"/>
          <w:szCs w:val="24"/>
          <w:lang w:eastAsia="ru-RU"/>
        </w:rPr>
        <w:t>1.</w:t>
      </w:r>
      <w:r w:rsidR="00196A38" w:rsidRPr="00295F86">
        <w:rPr>
          <w:rFonts w:eastAsia="Times New Roman"/>
          <w:szCs w:val="24"/>
          <w:lang w:eastAsia="ru-RU"/>
        </w:rPr>
        <w:tab/>
      </w:r>
      <w:r w:rsidR="00276F1A">
        <w:rPr>
          <w:rFonts w:eastAsia="Times New Roman"/>
          <w:szCs w:val="24"/>
          <w:lang w:eastAsia="ru-RU"/>
        </w:rPr>
        <w:t xml:space="preserve">Внести следующие изменения в </w:t>
      </w:r>
      <w:r>
        <w:rPr>
          <w:rFonts w:eastAsia="Times New Roman"/>
          <w:szCs w:val="24"/>
          <w:lang w:eastAsia="ru-RU"/>
        </w:rPr>
        <w:t>М</w:t>
      </w:r>
      <w:r w:rsidR="00196A38">
        <w:rPr>
          <w:rFonts w:eastAsia="Times New Roman"/>
          <w:szCs w:val="24"/>
          <w:lang w:eastAsia="ru-RU"/>
        </w:rPr>
        <w:t>униципальн</w:t>
      </w:r>
      <w:r>
        <w:rPr>
          <w:rFonts w:eastAsia="Times New Roman"/>
          <w:szCs w:val="24"/>
          <w:lang w:eastAsia="ru-RU"/>
        </w:rPr>
        <w:t>ые</w:t>
      </w:r>
      <w:r w:rsidR="00196A38">
        <w:rPr>
          <w:rFonts w:eastAsia="Times New Roman"/>
          <w:szCs w:val="24"/>
          <w:lang w:eastAsia="ru-RU"/>
        </w:rPr>
        <w:t xml:space="preserve"> программ</w:t>
      </w:r>
      <w:r>
        <w:rPr>
          <w:rFonts w:eastAsia="Times New Roman"/>
          <w:szCs w:val="24"/>
          <w:lang w:eastAsia="ru-RU"/>
        </w:rPr>
        <w:t>ы</w:t>
      </w:r>
      <w:r w:rsidR="00196A38">
        <w:rPr>
          <w:rFonts w:eastAsia="Times New Roman"/>
          <w:szCs w:val="24"/>
          <w:lang w:eastAsia="ru-RU"/>
        </w:rPr>
        <w:t xml:space="preserve"> </w:t>
      </w:r>
      <w:r w:rsidR="00196A38" w:rsidRPr="007D7C80">
        <w:rPr>
          <w:szCs w:val="24"/>
        </w:rPr>
        <w:t>внутригородского муниципального образования Санкт-Петерб</w:t>
      </w:r>
      <w:r w:rsidR="00196A38">
        <w:rPr>
          <w:szCs w:val="24"/>
        </w:rPr>
        <w:t>урга Муниципальный округ № 15</w:t>
      </w:r>
      <w:r>
        <w:rPr>
          <w:szCs w:val="24"/>
        </w:rPr>
        <w:t xml:space="preserve"> </w:t>
      </w:r>
      <w:r w:rsidR="00273403">
        <w:rPr>
          <w:szCs w:val="24"/>
        </w:rPr>
        <w:t>на 202</w:t>
      </w:r>
      <w:r>
        <w:rPr>
          <w:szCs w:val="24"/>
        </w:rPr>
        <w:t>2</w:t>
      </w:r>
      <w:r w:rsidR="00273403">
        <w:rPr>
          <w:szCs w:val="24"/>
        </w:rPr>
        <w:t xml:space="preserve"> год,</w:t>
      </w:r>
      <w:r w:rsidR="00196A38">
        <w:rPr>
          <w:szCs w:val="24"/>
        </w:rPr>
        <w:t xml:space="preserve"> согласно Приложени</w:t>
      </w:r>
      <w:r w:rsidR="00B70EAF">
        <w:rPr>
          <w:szCs w:val="24"/>
        </w:rPr>
        <w:t>ям</w:t>
      </w:r>
      <w:r w:rsidR="00196A38">
        <w:rPr>
          <w:szCs w:val="24"/>
        </w:rPr>
        <w:t xml:space="preserve"> к настоящему Постановлен</w:t>
      </w:r>
      <w:r w:rsidR="00B70EAF">
        <w:rPr>
          <w:szCs w:val="24"/>
        </w:rPr>
        <w:t>ию</w:t>
      </w:r>
      <w:r>
        <w:rPr>
          <w:szCs w:val="24"/>
        </w:rPr>
        <w:t>:</w:t>
      </w:r>
    </w:p>
    <w:p w:rsidR="00E80673" w:rsidRDefault="005917F8" w:rsidP="00E80673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>Приложение №</w:t>
      </w:r>
      <w:r w:rsidR="00A8071A">
        <w:rPr>
          <w:rFonts w:eastAsia="Times New Roman"/>
          <w:szCs w:val="24"/>
          <w:lang w:eastAsia="ru-RU"/>
        </w:rPr>
        <w:t>4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</w:t>
      </w:r>
      <w:r w:rsidR="00A8071A" w:rsidRPr="00236ACD">
        <w:rPr>
          <w:rFonts w:eastAsia="Times New Roman"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 w:rsidR="00276F1A">
        <w:rPr>
          <w:rFonts w:eastAsia="Times New Roman"/>
          <w:szCs w:val="24"/>
          <w:lang w:eastAsia="ru-RU"/>
        </w:rPr>
        <w:t xml:space="preserve">, изложить в новой </w:t>
      </w:r>
      <w:r>
        <w:rPr>
          <w:rFonts w:eastAsia="Times New Roman"/>
          <w:szCs w:val="24"/>
          <w:lang w:eastAsia="ru-RU"/>
        </w:rPr>
        <w:t>редакции, согласно Приложению №</w:t>
      </w:r>
      <w:r w:rsidR="00A8071A">
        <w:rPr>
          <w:rFonts w:eastAsia="Times New Roman"/>
          <w:szCs w:val="24"/>
          <w:lang w:eastAsia="ru-RU"/>
        </w:rPr>
        <w:t>4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Pr="00276F1A" w:rsidRDefault="003B324A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Приложение №</w:t>
      </w:r>
      <w:r w:rsidR="00A8071A">
        <w:rPr>
          <w:rFonts w:eastAsia="Times New Roman"/>
          <w:szCs w:val="24"/>
          <w:lang w:eastAsia="ru-RU"/>
        </w:rPr>
        <w:t>5</w:t>
      </w:r>
      <w:r w:rsidR="00B70EAF" w:rsidRPr="00E80673">
        <w:rPr>
          <w:rFonts w:eastAsia="Times New Roman"/>
          <w:szCs w:val="24"/>
          <w:lang w:eastAsia="ru-RU"/>
        </w:rPr>
        <w:t xml:space="preserve"> </w:t>
      </w:r>
      <w:r w:rsidRPr="00E80673">
        <w:rPr>
          <w:rFonts w:eastAsia="Times New Roman"/>
          <w:szCs w:val="24"/>
          <w:lang w:eastAsia="ru-RU"/>
        </w:rPr>
        <w:t>Муниципальная программа «</w:t>
      </w:r>
      <w:r w:rsidR="004471CC" w:rsidRPr="004A0955">
        <w:rPr>
          <w:rFonts w:eastAsia="Times New Roman"/>
          <w:bCs/>
          <w:color w:val="000000"/>
          <w:szCs w:val="24"/>
          <w:lang w:eastAsia="ru-RU"/>
        </w:rPr>
        <w:t>Организация и проведение мероприятий по сохранению и развитию местных традиций и обрядов</w:t>
      </w:r>
      <w:r w:rsidR="004471CC" w:rsidRPr="004A0955">
        <w:rPr>
          <w:rFonts w:eastAsia="Times New Roman"/>
          <w:szCs w:val="24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2022 год</w:t>
      </w:r>
      <w:r>
        <w:rPr>
          <w:rFonts w:eastAsia="Times New Roman"/>
          <w:szCs w:val="24"/>
          <w:lang w:eastAsia="ru-RU"/>
        </w:rPr>
        <w:t>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</w:t>
      </w:r>
      <w:r>
        <w:rPr>
          <w:rFonts w:eastAsia="Times New Roman"/>
          <w:szCs w:val="24"/>
          <w:lang w:eastAsia="ru-RU"/>
        </w:rPr>
        <w:t>Приложению №</w:t>
      </w:r>
      <w:r w:rsidR="004471CC">
        <w:rPr>
          <w:rFonts w:eastAsia="Times New Roman"/>
          <w:szCs w:val="24"/>
          <w:lang w:eastAsia="ru-RU"/>
        </w:rPr>
        <w:t>5</w:t>
      </w:r>
      <w:r w:rsidR="00276F1A">
        <w:rPr>
          <w:rFonts w:eastAsia="Times New Roman"/>
          <w:szCs w:val="24"/>
          <w:lang w:eastAsia="ru-RU"/>
        </w:rPr>
        <w:t xml:space="preserve"> к настоящему Постановлению;</w:t>
      </w:r>
    </w:p>
    <w:p w:rsidR="00E80673" w:rsidRDefault="00B70EAF" w:rsidP="00276F1A">
      <w:pPr>
        <w:pStyle w:val="a3"/>
        <w:numPr>
          <w:ilvl w:val="1"/>
          <w:numId w:val="47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Cs w:val="24"/>
          <w:lang w:eastAsia="ru-RU"/>
        </w:rPr>
      </w:pPr>
      <w:r w:rsidRPr="00E80673">
        <w:rPr>
          <w:rFonts w:eastAsia="Times New Roman"/>
          <w:szCs w:val="24"/>
          <w:lang w:eastAsia="ru-RU"/>
        </w:rPr>
        <w:t xml:space="preserve"> Приложение №</w:t>
      </w:r>
      <w:r w:rsidR="00A8071A">
        <w:rPr>
          <w:rFonts w:eastAsia="Times New Roman"/>
          <w:szCs w:val="24"/>
          <w:lang w:eastAsia="ru-RU"/>
        </w:rPr>
        <w:t>6</w:t>
      </w:r>
      <w:r w:rsidRPr="00E80673">
        <w:rPr>
          <w:rFonts w:eastAsia="Times New Roman"/>
          <w:szCs w:val="24"/>
          <w:lang w:eastAsia="ru-RU"/>
        </w:rPr>
        <w:t xml:space="preserve"> Муниципальная программа «</w:t>
      </w:r>
      <w:r w:rsidR="004471CC" w:rsidRPr="0007358F">
        <w:rPr>
          <w:rFonts w:eastAsia="Times New Roman"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</w:r>
      <w:r w:rsidRPr="00E80673">
        <w:rPr>
          <w:rFonts w:eastAsia="Times New Roman"/>
          <w:szCs w:val="24"/>
          <w:lang w:eastAsia="ru-RU"/>
        </w:rPr>
        <w:t>»</w:t>
      </w:r>
      <w:r w:rsidR="00537021">
        <w:rPr>
          <w:rFonts w:eastAsia="Times New Roman"/>
          <w:szCs w:val="24"/>
          <w:lang w:eastAsia="ru-RU"/>
        </w:rPr>
        <w:t>,</w:t>
      </w:r>
      <w:r w:rsidR="00276F1A">
        <w:rPr>
          <w:rFonts w:eastAsia="Times New Roman"/>
          <w:szCs w:val="24"/>
          <w:lang w:eastAsia="ru-RU"/>
        </w:rPr>
        <w:t xml:space="preserve"> изложить в новой редакции, согласно Приложению №</w:t>
      </w:r>
      <w:r w:rsidR="004471CC">
        <w:rPr>
          <w:rFonts w:eastAsia="Times New Roman"/>
          <w:szCs w:val="24"/>
          <w:lang w:eastAsia="ru-RU"/>
        </w:rPr>
        <w:t xml:space="preserve">6 </w:t>
      </w:r>
      <w:r w:rsidR="00276F1A">
        <w:rPr>
          <w:rFonts w:eastAsia="Times New Roman"/>
          <w:szCs w:val="24"/>
          <w:lang w:eastAsia="ru-RU"/>
        </w:rPr>
        <w:t>к настоящему Постановлению.</w:t>
      </w:r>
    </w:p>
    <w:p w:rsidR="00196A38" w:rsidRDefault="00874273" w:rsidP="00196A38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  <w:lang w:eastAsia="ru-RU"/>
        </w:rPr>
        <w:t xml:space="preserve">3. </w:t>
      </w:r>
      <w:r w:rsidR="00196A38" w:rsidRPr="005530EE">
        <w:rPr>
          <w:rFonts w:eastAsia="Times New Roman"/>
          <w:szCs w:val="24"/>
        </w:rPr>
        <w:t xml:space="preserve">Контроль </w:t>
      </w:r>
      <w:r w:rsidR="0004452A">
        <w:rPr>
          <w:rFonts w:eastAsia="Times New Roman"/>
          <w:szCs w:val="24"/>
        </w:rPr>
        <w:t>за</w:t>
      </w:r>
      <w:r w:rsidR="00196A38" w:rsidRPr="005530EE">
        <w:rPr>
          <w:rFonts w:eastAsia="Times New Roman"/>
          <w:szCs w:val="24"/>
        </w:rPr>
        <w:t xml:space="preserve"> исполнением </w:t>
      </w:r>
      <w:r w:rsidR="00196A38">
        <w:rPr>
          <w:rFonts w:eastAsia="Times New Roman"/>
          <w:szCs w:val="24"/>
        </w:rPr>
        <w:t>настоящего П</w:t>
      </w:r>
      <w:r w:rsidR="00196A38" w:rsidRPr="005530EE">
        <w:rPr>
          <w:rFonts w:eastAsia="Times New Roman"/>
          <w:szCs w:val="24"/>
        </w:rPr>
        <w:t>остановления оставляю за собой.</w:t>
      </w:r>
    </w:p>
    <w:p w:rsidR="00196A38" w:rsidRPr="0040112B" w:rsidRDefault="00874273" w:rsidP="00196A38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>4</w:t>
      </w:r>
      <w:r w:rsidR="00196A38">
        <w:rPr>
          <w:rFonts w:eastAsia="Times New Roman"/>
          <w:szCs w:val="24"/>
        </w:rPr>
        <w:t xml:space="preserve">. </w:t>
      </w:r>
      <w:r w:rsidR="00196A38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196A38" w:rsidRPr="0068584C" w:rsidRDefault="00196A38" w:rsidP="00196A38">
      <w:pPr>
        <w:spacing w:after="0" w:line="240" w:lineRule="auto"/>
        <w:jc w:val="both"/>
        <w:rPr>
          <w:rFonts w:eastAsia="Times New Roman"/>
          <w:szCs w:val="24"/>
        </w:rPr>
      </w:pPr>
    </w:p>
    <w:p w:rsidR="00196A38" w:rsidRPr="0040112B" w:rsidRDefault="00196A38" w:rsidP="00874273">
      <w:pPr>
        <w:tabs>
          <w:tab w:val="left" w:pos="4410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ab/>
      </w:r>
    </w:p>
    <w:p w:rsidR="008E18E3" w:rsidRDefault="00F00B8B" w:rsidP="00196A38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  <w:proofErr w:type="spellStart"/>
      <w:r>
        <w:rPr>
          <w:rFonts w:eastAsia="Times New Roman"/>
          <w:szCs w:val="24"/>
        </w:rPr>
        <w:t>И</w:t>
      </w:r>
      <w:r w:rsidR="003B324A">
        <w:rPr>
          <w:rFonts w:eastAsia="Times New Roman"/>
          <w:szCs w:val="24"/>
        </w:rPr>
        <w:t>.о</w:t>
      </w:r>
      <w:proofErr w:type="spellEnd"/>
      <w:r w:rsidR="003B324A">
        <w:rPr>
          <w:rFonts w:eastAsia="Times New Roman"/>
          <w:szCs w:val="24"/>
        </w:rPr>
        <w:t>.</w:t>
      </w:r>
      <w:r w:rsidR="007808D2">
        <w:rPr>
          <w:rFonts w:eastAsia="Times New Roman"/>
          <w:szCs w:val="24"/>
        </w:rPr>
        <w:t xml:space="preserve"> </w:t>
      </w:r>
      <w:r w:rsidR="00196A38" w:rsidRPr="005C7B16">
        <w:rPr>
          <w:rFonts w:eastAsia="Times New Roman"/>
          <w:szCs w:val="24"/>
        </w:rPr>
        <w:t>Глав</w:t>
      </w:r>
      <w:r w:rsidR="007808D2">
        <w:rPr>
          <w:rFonts w:eastAsia="Times New Roman"/>
          <w:szCs w:val="24"/>
        </w:rPr>
        <w:t>ы</w:t>
      </w:r>
      <w:r w:rsidR="00196A38" w:rsidRPr="005C7B16">
        <w:rPr>
          <w:rFonts w:eastAsia="Times New Roman"/>
          <w:szCs w:val="24"/>
        </w:rPr>
        <w:t xml:space="preserve"> Местной Администрации</w:t>
      </w:r>
      <w:r w:rsidR="00196A38"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Р.А. Савченко</w:t>
      </w: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Приложение № 4</w:t>
      </w: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 xml:space="preserve">внутригородского муниципального образования </w:t>
      </w: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>Санкт-Петербурга Муниципальный округ № 15</w:t>
      </w:r>
    </w:p>
    <w:p w:rsidR="00863232" w:rsidRPr="00236ACD" w:rsidRDefault="00863232" w:rsidP="0086323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236ACD">
        <w:rPr>
          <w:rFonts w:eastAsia="Times New Roman"/>
          <w:sz w:val="20"/>
          <w:szCs w:val="20"/>
          <w:lang w:eastAsia="ru-RU"/>
        </w:rPr>
        <w:tab/>
      </w:r>
      <w:r w:rsidRPr="00863232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11.04</w:t>
      </w:r>
      <w:r w:rsidRPr="00863232">
        <w:rPr>
          <w:rFonts w:eastAsia="Times New Roman"/>
          <w:sz w:val="20"/>
          <w:szCs w:val="20"/>
          <w:lang w:eastAsia="ru-RU"/>
        </w:rPr>
        <w:t xml:space="preserve">.2022 г.№ </w:t>
      </w:r>
      <w:r>
        <w:rPr>
          <w:rFonts w:eastAsia="Times New Roman"/>
          <w:sz w:val="20"/>
          <w:szCs w:val="20"/>
          <w:lang w:eastAsia="ru-RU"/>
        </w:rPr>
        <w:t>7.2</w:t>
      </w: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63232" w:rsidRPr="00236ACD" w:rsidRDefault="00863232" w:rsidP="00863232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63232" w:rsidRPr="00236ACD" w:rsidRDefault="00863232" w:rsidP="00863232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236ACD">
        <w:rPr>
          <w:rFonts w:eastAsia="Times New Roman"/>
          <w:b/>
          <w:szCs w:val="20"/>
          <w:lang w:eastAsia="ru-RU"/>
        </w:rPr>
        <w:t>«Организация и проведение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397"/>
        <w:gridCol w:w="7059"/>
      </w:tblGrid>
      <w:tr w:rsidR="00863232" w:rsidRPr="00236ACD" w:rsidTr="00995974">
        <w:trPr>
          <w:trHeight w:val="1127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Муниципальная программа 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15» на 2022 год</w:t>
            </w:r>
          </w:p>
        </w:tc>
      </w:tr>
      <w:tr w:rsidR="00863232" w:rsidRPr="00236ACD" w:rsidTr="00995974">
        <w:trPr>
          <w:trHeight w:val="529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863232" w:rsidRPr="00236ACD" w:rsidTr="00995974">
        <w:trPr>
          <w:trHeight w:val="374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b/>
                <w:szCs w:val="24"/>
              </w:rPr>
              <w:t>Сроки реализации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236ACD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863232" w:rsidRPr="00236ACD" w:rsidTr="00995974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63232" w:rsidRPr="00236ACD" w:rsidTr="00995974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236ACD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создание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24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сохранение памяти о подвигах, совершенных жителями города;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863232" w:rsidRPr="00236ACD" w:rsidRDefault="00863232" w:rsidP="00863232">
            <w:pPr>
              <w:numPr>
                <w:ilvl w:val="0"/>
                <w:numId w:val="49"/>
              </w:numPr>
              <w:spacing w:after="240" w:line="240" w:lineRule="auto"/>
              <w:ind w:left="176" w:hanging="176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- 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863232" w:rsidRPr="00236ACD" w:rsidTr="00995974">
        <w:trPr>
          <w:trHeight w:val="71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236ACD"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Муниципальный округ №15</w:t>
            </w:r>
          </w:p>
        </w:tc>
      </w:tr>
      <w:tr w:rsidR="00863232" w:rsidRPr="00236ACD" w:rsidTr="00995974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236ACD">
              <w:rPr>
                <w:szCs w:val="24"/>
              </w:rPr>
              <w:t>Местный бюджет внутригородского м</w:t>
            </w:r>
            <w:r w:rsidRPr="00236ACD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236ACD">
              <w:rPr>
                <w:szCs w:val="24"/>
              </w:rPr>
              <w:t xml:space="preserve"> №15 на 2022 г. в объеме </w:t>
            </w:r>
            <w:r w:rsidRPr="003E5D1D">
              <w:rPr>
                <w:b/>
                <w:sz w:val="22"/>
              </w:rPr>
              <w:t>17</w:t>
            </w:r>
            <w:r>
              <w:rPr>
                <w:b/>
                <w:sz w:val="22"/>
              </w:rPr>
              <w:t xml:space="preserve"> </w:t>
            </w:r>
            <w:r w:rsidRPr="003E5D1D">
              <w:rPr>
                <w:b/>
                <w:sz w:val="22"/>
              </w:rPr>
              <w:t>937,5</w:t>
            </w:r>
            <w:r>
              <w:rPr>
                <w:b/>
                <w:sz w:val="22"/>
              </w:rPr>
              <w:t xml:space="preserve"> </w:t>
            </w:r>
            <w:r w:rsidRPr="00236ACD">
              <w:rPr>
                <w:b/>
                <w:szCs w:val="24"/>
              </w:rPr>
              <w:t>тыс.</w:t>
            </w:r>
            <w:r>
              <w:rPr>
                <w:b/>
                <w:szCs w:val="24"/>
              </w:rPr>
              <w:t xml:space="preserve"> </w:t>
            </w:r>
            <w:r w:rsidRPr="00236ACD">
              <w:rPr>
                <w:b/>
                <w:szCs w:val="24"/>
              </w:rPr>
              <w:t>руб.</w:t>
            </w:r>
          </w:p>
        </w:tc>
      </w:tr>
      <w:tr w:rsidR="00863232" w:rsidRPr="00236ACD" w:rsidTr="00995974">
        <w:trPr>
          <w:trHeight w:val="350"/>
          <w:jc w:val="center"/>
        </w:trPr>
        <w:tc>
          <w:tcPr>
            <w:tcW w:w="3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236ACD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0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236ACD" w:rsidRDefault="00863232" w:rsidP="00863232">
            <w:pPr>
              <w:numPr>
                <w:ilvl w:val="0"/>
                <w:numId w:val="48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участие в зрелищных массовых мероприятиях около </w:t>
            </w:r>
            <w:r>
              <w:rPr>
                <w:rFonts w:eastAsia="Times New Roman"/>
                <w:sz w:val="22"/>
                <w:lang w:eastAsia="ru-RU"/>
              </w:rPr>
              <w:t>22110</w:t>
            </w:r>
            <w:r w:rsidRPr="00236ACD">
              <w:rPr>
                <w:rFonts w:eastAsia="Times New Roman"/>
                <w:color w:val="000000" w:themeColor="text1"/>
                <w:szCs w:val="24"/>
                <w:lang w:eastAsia="ru-RU"/>
              </w:rPr>
              <w:t xml:space="preserve"> </w:t>
            </w:r>
            <w:r w:rsidRPr="00236ACD">
              <w:rPr>
                <w:rFonts w:eastAsia="Times New Roman"/>
                <w:szCs w:val="24"/>
                <w:lang w:eastAsia="ru-RU"/>
              </w:rPr>
              <w:t>жителей внутригородского муниципального образования Санкт-Петербурга Муниципальный округ № 15;</w:t>
            </w:r>
          </w:p>
          <w:p w:rsidR="00863232" w:rsidRPr="00236ACD" w:rsidRDefault="00863232" w:rsidP="00863232">
            <w:pPr>
              <w:numPr>
                <w:ilvl w:val="0"/>
                <w:numId w:val="48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rPr>
          <w:rFonts w:asciiTheme="minorHAnsi" w:eastAsiaTheme="minorEastAsia" w:hAnsiTheme="minorHAnsi" w:cstheme="minorBidi"/>
          <w:szCs w:val="24"/>
          <w:lang w:eastAsia="ru-RU"/>
        </w:rPr>
      </w:pPr>
    </w:p>
    <w:p w:rsidR="00863232" w:rsidRPr="00236ACD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>«Организация местных и участие в организации и проведении городских праздничных и иных мероприятий для жителей внутригородского муниципального образования</w:t>
      </w:r>
    </w:p>
    <w:p w:rsidR="00863232" w:rsidRPr="00236ACD" w:rsidRDefault="00863232" w:rsidP="00863232">
      <w:pPr>
        <w:tabs>
          <w:tab w:val="left" w:pos="7655"/>
        </w:tabs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36ACD">
        <w:rPr>
          <w:rFonts w:eastAsia="Times New Roman"/>
          <w:b/>
          <w:szCs w:val="24"/>
          <w:lang w:eastAsia="ru-RU"/>
        </w:rPr>
        <w:t xml:space="preserve"> Санкт-Петербурга Муниципальный округ № 15» на 2022 год</w:t>
      </w:r>
    </w:p>
    <w:tbl>
      <w:tblPr>
        <w:tblW w:w="10774" w:type="dxa"/>
        <w:jc w:val="center"/>
        <w:tblLook w:val="04A0" w:firstRow="1" w:lastRow="0" w:firstColumn="1" w:lastColumn="0" w:noHBand="0" w:noVBand="1"/>
      </w:tblPr>
      <w:tblGrid>
        <w:gridCol w:w="438"/>
        <w:gridCol w:w="4813"/>
        <w:gridCol w:w="987"/>
        <w:gridCol w:w="838"/>
        <w:gridCol w:w="1545"/>
        <w:gridCol w:w="1279"/>
        <w:gridCol w:w="874"/>
      </w:tblGrid>
      <w:tr w:rsidR="00863232" w:rsidRPr="00236ACD" w:rsidTr="00995974">
        <w:trPr>
          <w:trHeight w:val="1163"/>
          <w:jc w:val="center"/>
        </w:trPr>
        <w:tc>
          <w:tcPr>
            <w:tcW w:w="4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№</w:t>
            </w:r>
          </w:p>
          <w:p w:rsidR="00863232" w:rsidRPr="00236ACD" w:rsidRDefault="00863232" w:rsidP="00995974">
            <w:pPr>
              <w:spacing w:after="0" w:line="240" w:lineRule="auto"/>
              <w:ind w:left="-102" w:right="-113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п/п</w:t>
            </w:r>
          </w:p>
        </w:tc>
        <w:tc>
          <w:tcPr>
            <w:tcW w:w="4813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Наименование мероприятий</w:t>
            </w:r>
          </w:p>
        </w:tc>
        <w:tc>
          <w:tcPr>
            <w:tcW w:w="182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bCs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Ожидаемые конечные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результаты</w:t>
            </w:r>
          </w:p>
        </w:tc>
        <w:tc>
          <w:tcPr>
            <w:tcW w:w="1545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Срок исполнения мероприятия</w:t>
            </w:r>
          </w:p>
        </w:tc>
        <w:tc>
          <w:tcPr>
            <w:tcW w:w="215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bCs/>
                <w:sz w:val="22"/>
                <w:lang w:eastAsia="ru-RU"/>
              </w:rPr>
              <w:t>Необходимый объем финансирования (тыс. руб.)</w:t>
            </w:r>
          </w:p>
        </w:tc>
      </w:tr>
      <w:tr w:rsidR="00863232" w:rsidRPr="00236ACD" w:rsidTr="00995974">
        <w:trPr>
          <w:trHeight w:val="164"/>
          <w:jc w:val="center"/>
        </w:trPr>
        <w:tc>
          <w:tcPr>
            <w:tcW w:w="4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4813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987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Ед. изм.</w:t>
            </w:r>
          </w:p>
        </w:tc>
        <w:tc>
          <w:tcPr>
            <w:tcW w:w="838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Кол-во</w:t>
            </w:r>
          </w:p>
        </w:tc>
        <w:tc>
          <w:tcPr>
            <w:tcW w:w="1545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 xml:space="preserve">Этапы </w:t>
            </w: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финан</w:t>
            </w:r>
            <w:proofErr w:type="spellEnd"/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proofErr w:type="spellStart"/>
            <w:r w:rsidRPr="00236ACD">
              <w:rPr>
                <w:rFonts w:eastAsia="Times New Roman"/>
                <w:szCs w:val="24"/>
                <w:lang w:eastAsia="ru-RU"/>
              </w:rPr>
              <w:t>сирования</w:t>
            </w:r>
            <w:proofErr w:type="spellEnd"/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236ACD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863232" w:rsidRPr="00236ACD" w:rsidTr="00995974">
        <w:trPr>
          <w:trHeight w:val="825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sz w:val="22"/>
              </w:rPr>
            </w:pPr>
            <w:r w:rsidRPr="00236ACD">
              <w:rPr>
                <w:sz w:val="22"/>
              </w:rPr>
              <w:t>Участие в организации и проведении весеннего праздника: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sz w:val="22"/>
              </w:rPr>
            </w:pPr>
            <w:r w:rsidRPr="00236ACD">
              <w:rPr>
                <w:sz w:val="22"/>
              </w:rPr>
              <w:t xml:space="preserve">-приобретение билетов на театрализованное представление для жителей МО </w:t>
            </w:r>
            <w:proofErr w:type="spellStart"/>
            <w:r w:rsidRPr="00236ACD">
              <w:rPr>
                <w:sz w:val="22"/>
              </w:rPr>
              <w:t>МО</w:t>
            </w:r>
            <w:proofErr w:type="spellEnd"/>
            <w:r w:rsidRPr="00236ACD">
              <w:rPr>
                <w:sz w:val="22"/>
              </w:rPr>
              <w:t xml:space="preserve"> №15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sz w:val="22"/>
              </w:rPr>
            </w:pPr>
            <w:r w:rsidRPr="00236ACD">
              <w:rPr>
                <w:sz w:val="22"/>
              </w:rPr>
              <w:t xml:space="preserve">- </w:t>
            </w:r>
            <w:r w:rsidRPr="00236ACD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1370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2000,0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2080,0</w:t>
            </w:r>
          </w:p>
        </w:tc>
      </w:tr>
      <w:tr w:rsidR="00863232" w:rsidRPr="00236ACD" w:rsidTr="00995974">
        <w:trPr>
          <w:trHeight w:val="1294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Победы советского народа в Великой Отечественной войне 1941-1945 годов-9 мая: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</w:t>
            </w:r>
            <w:r w:rsidRPr="00236ACD">
              <w:rPr>
                <w:rFonts w:eastAsiaTheme="minorEastAsia"/>
                <w:sz w:val="22"/>
                <w:lang w:eastAsia="ru-RU"/>
              </w:rPr>
              <w:t>участие в акции «Бессмертный полк»;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- приобретение подарочных наборов жителям округа;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- приобретение цветочной продукции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 xml:space="preserve">- уличное мероприятие, посвящённое празднованию Дня Победы советского народа в Великой Отечественной войне 1941-1945 годов для жителей МО </w:t>
            </w:r>
            <w:proofErr w:type="spellStart"/>
            <w:r w:rsidRPr="00236ACD">
              <w:rPr>
                <w:rFonts w:eastAsiaTheme="minorEastAsia"/>
                <w:sz w:val="22"/>
                <w:lang w:eastAsia="ru-RU"/>
              </w:rPr>
              <w:t>МО</w:t>
            </w:r>
            <w:proofErr w:type="spellEnd"/>
            <w:r w:rsidRPr="00236ACD">
              <w:rPr>
                <w:rFonts w:eastAsiaTheme="minorEastAsia"/>
                <w:sz w:val="22"/>
                <w:lang w:eastAsia="ru-RU"/>
              </w:rPr>
              <w:t xml:space="preserve"> № 15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900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3040,5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80,0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3920,5</w:t>
            </w:r>
          </w:p>
        </w:tc>
      </w:tr>
      <w:tr w:rsidR="00863232" w:rsidRPr="00236ACD" w:rsidTr="00995974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праздничных мероприятий, посвященных Дню местного самоуправления: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праздничное мероприятие «С душою к вам»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863232" w:rsidRPr="00236ACD" w:rsidTr="00995974">
        <w:trPr>
          <w:trHeight w:val="3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4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b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Участие в организации и проведении конкурса рисунков к Дню России – 12 июня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II </w:t>
            </w:r>
            <w:r w:rsidRPr="00236ACD">
              <w:rPr>
                <w:rFonts w:eastAsiaTheme="minorEastAsia"/>
                <w:sz w:val="22"/>
                <w:lang w:eastAsia="ru-RU"/>
              </w:rPr>
              <w:t>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0,0</w:t>
            </w:r>
          </w:p>
        </w:tc>
      </w:tr>
      <w:tr w:rsidR="00863232" w:rsidRPr="00236ACD" w:rsidTr="00995974">
        <w:trPr>
          <w:trHeight w:val="1017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color w:val="FF0000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sz w:val="22"/>
              </w:rPr>
              <w:t>Участие в организации и проведении праздничных мероприятий, посвященных Дню знаний</w:t>
            </w:r>
            <w:r w:rsidRPr="00236ACD">
              <w:rPr>
                <w:rFonts w:eastAsiaTheme="minorEastAsia"/>
                <w:b/>
                <w:sz w:val="22"/>
                <w:lang w:eastAsia="ru-RU"/>
              </w:rPr>
              <w:t>-</w:t>
            </w:r>
            <w:r w:rsidRPr="00236ACD">
              <w:rPr>
                <w:rFonts w:eastAsiaTheme="minorEastAsia"/>
                <w:sz w:val="22"/>
                <w:lang w:eastAsia="ru-RU"/>
              </w:rPr>
              <w:t>1 сентября: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eastAsia="ru-RU"/>
              </w:rPr>
              <w:t>-вручение подарков жителям округа – учащимся первых классов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b/>
                <w:color w:val="FF0000"/>
                <w:sz w:val="22"/>
                <w:lang w:eastAsia="ru-RU"/>
              </w:rPr>
            </w:pPr>
            <w:r w:rsidRPr="00236ACD">
              <w:rPr>
                <w:rFonts w:eastAsiaTheme="minorEastAsia"/>
                <w:b/>
                <w:sz w:val="22"/>
                <w:lang w:eastAsia="ru-RU"/>
              </w:rPr>
              <w:t xml:space="preserve">- </w:t>
            </w:r>
            <w:r w:rsidRPr="00236ACD">
              <w:rPr>
                <w:rFonts w:eastAsiaTheme="minorEastAsia"/>
                <w:sz w:val="22"/>
                <w:lang w:eastAsia="ru-RU"/>
              </w:rPr>
              <w:t>приобретение цветочной продукции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700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1757,0</w:t>
            </w: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80,0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1837,0</w:t>
            </w:r>
          </w:p>
        </w:tc>
      </w:tr>
      <w:tr w:rsidR="00863232" w:rsidRPr="00236ACD" w:rsidTr="00995974">
        <w:trPr>
          <w:trHeight w:val="109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6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Default="00863232" w:rsidP="00995974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sz w:val="22"/>
              </w:rPr>
              <w:t xml:space="preserve">Участие в организации и проведении праздничных мероприятий, посвященных </w:t>
            </w:r>
            <w:r w:rsidRPr="00236ACD">
              <w:rPr>
                <w:rFonts w:eastAsiaTheme="minorEastAsia"/>
                <w:sz w:val="22"/>
                <w:lang w:eastAsia="ru-RU"/>
              </w:rPr>
              <w:t>Международному дню Пожилых людей-1 октября:</w:t>
            </w:r>
          </w:p>
          <w:p w:rsidR="00863232" w:rsidRPr="00236ACD" w:rsidRDefault="00863232" w:rsidP="00995974">
            <w:pPr>
              <w:spacing w:after="0"/>
              <w:jc w:val="both"/>
              <w:rPr>
                <w:rFonts w:eastAsiaTheme="minorEastAsia"/>
                <w:sz w:val="22"/>
                <w:lang w:eastAsia="ru-RU"/>
              </w:rPr>
            </w:pPr>
            <w:r>
              <w:rPr>
                <w:rFonts w:eastAsiaTheme="minorEastAsia"/>
                <w:sz w:val="22"/>
                <w:lang w:eastAsia="ru-RU"/>
              </w:rPr>
              <w:t xml:space="preserve">- </w:t>
            </w:r>
            <w:r w:rsidRPr="00236ACD">
              <w:rPr>
                <w:sz w:val="22"/>
              </w:rPr>
              <w:t xml:space="preserve">приобретение билетов на театрализованное представление для жителей МО </w:t>
            </w:r>
            <w:proofErr w:type="spellStart"/>
            <w:r w:rsidRPr="00236ACD">
              <w:rPr>
                <w:sz w:val="22"/>
              </w:rPr>
              <w:t>МО</w:t>
            </w:r>
            <w:proofErr w:type="spellEnd"/>
            <w:r w:rsidRPr="00236ACD">
              <w:rPr>
                <w:sz w:val="22"/>
              </w:rPr>
              <w:t xml:space="preserve"> №15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приобретение подарочных наборов жителям округа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/>
              <w:jc w:val="center"/>
              <w:rPr>
                <w:sz w:val="22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1370</w:t>
            </w: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1500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val="en-US"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III</w:t>
            </w:r>
            <w:r w:rsidRPr="00236ACD">
              <w:rPr>
                <w:rFonts w:eastAsiaTheme="minorEastAsia"/>
                <w:sz w:val="22"/>
                <w:lang w:eastAsia="ru-RU"/>
              </w:rPr>
              <w:t>-</w:t>
            </w:r>
            <w:r w:rsidRPr="00236ACD">
              <w:rPr>
                <w:rFonts w:eastAsiaTheme="minorEastAsia"/>
                <w:sz w:val="22"/>
                <w:lang w:val="en-US" w:eastAsia="ru-RU"/>
              </w:rPr>
              <w:t>IV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2000,0</w:t>
            </w:r>
          </w:p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3500</w:t>
            </w:r>
            <w:r w:rsidRPr="00236ACD">
              <w:rPr>
                <w:rFonts w:eastAsia="Times New Roman"/>
                <w:sz w:val="22"/>
                <w:lang w:eastAsia="ru-RU"/>
              </w:rPr>
              <w:t>,</w:t>
            </w:r>
            <w:r>
              <w:rPr>
                <w:rFonts w:eastAsia="Times New Roman"/>
                <w:sz w:val="22"/>
                <w:lang w:eastAsia="ru-RU"/>
              </w:rPr>
              <w:t>0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5500</w:t>
            </w:r>
            <w:r w:rsidRPr="00236ACD">
              <w:rPr>
                <w:rFonts w:eastAsia="Times New Roman"/>
                <w:b/>
                <w:sz w:val="22"/>
                <w:lang w:eastAsia="ru-RU"/>
              </w:rPr>
              <w:t>,</w:t>
            </w:r>
            <w:r>
              <w:rPr>
                <w:rFonts w:eastAsia="Times New Roman"/>
                <w:b/>
                <w:sz w:val="22"/>
                <w:lang w:eastAsia="ru-RU"/>
              </w:rPr>
              <w:t>0</w:t>
            </w:r>
          </w:p>
        </w:tc>
      </w:tr>
      <w:tr w:rsidR="00863232" w:rsidRPr="00236ACD" w:rsidTr="00995974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7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sz w:val="22"/>
              </w:rPr>
              <w:t xml:space="preserve">Участие в организации и проведении праздничного мероприятия, посвященного 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Международному дню инвалидов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40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IV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100,0</w:t>
            </w:r>
          </w:p>
        </w:tc>
      </w:tr>
      <w:tr w:rsidR="00863232" w:rsidRPr="00236ACD" w:rsidTr="00995974">
        <w:trPr>
          <w:trHeight w:val="770"/>
          <w:jc w:val="center"/>
        </w:trPr>
        <w:tc>
          <w:tcPr>
            <w:tcW w:w="43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8</w:t>
            </w:r>
          </w:p>
        </w:tc>
        <w:tc>
          <w:tcPr>
            <w:tcW w:w="4813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="Times New Roman"/>
                <w:color w:val="000000" w:themeColor="text1"/>
                <w:sz w:val="22"/>
                <w:lang w:eastAsia="ru-RU"/>
              </w:rPr>
              <w:t xml:space="preserve">Участие в организации </w:t>
            </w: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посещения театрально-зрелищного мероприятия (новогодней ёлки) с вручением подарков жителям округа (детям) посвященных Новому году</w:t>
            </w:r>
          </w:p>
        </w:tc>
        <w:tc>
          <w:tcPr>
            <w:tcW w:w="987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3600</w:t>
            </w:r>
          </w:p>
        </w:tc>
        <w:tc>
          <w:tcPr>
            <w:tcW w:w="1545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Theme="minorEastAsia"/>
                <w:sz w:val="22"/>
                <w:lang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>IV</w:t>
            </w:r>
            <w:r w:rsidRPr="00236ACD">
              <w:rPr>
                <w:rFonts w:eastAsiaTheme="minorEastAsia"/>
                <w:sz w:val="22"/>
                <w:lang w:eastAsia="ru-RU"/>
              </w:rPr>
              <w:t xml:space="preserve"> кв.</w:t>
            </w:r>
          </w:p>
        </w:tc>
        <w:tc>
          <w:tcPr>
            <w:tcW w:w="1279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4</w:t>
            </w:r>
            <w:r w:rsidRPr="00236ACD">
              <w:rPr>
                <w:rFonts w:eastAsia="Times New Roman"/>
                <w:sz w:val="22"/>
                <w:lang w:eastAsia="ru-RU"/>
              </w:rPr>
              <w:t>000,0</w:t>
            </w:r>
          </w:p>
        </w:tc>
        <w:tc>
          <w:tcPr>
            <w:tcW w:w="874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>
              <w:rPr>
                <w:rFonts w:eastAsia="Times New Roman"/>
                <w:b/>
                <w:sz w:val="22"/>
                <w:lang w:eastAsia="ru-RU"/>
              </w:rPr>
              <w:t>4</w:t>
            </w:r>
            <w:r w:rsidRPr="00236ACD">
              <w:rPr>
                <w:rFonts w:eastAsia="Times New Roman"/>
                <w:b/>
                <w:sz w:val="22"/>
                <w:lang w:eastAsia="ru-RU"/>
              </w:rPr>
              <w:t>000,0</w:t>
            </w:r>
          </w:p>
        </w:tc>
      </w:tr>
      <w:tr w:rsidR="00863232" w:rsidRPr="00236ACD" w:rsidTr="00995974">
        <w:trPr>
          <w:trHeight w:val="1251"/>
          <w:jc w:val="center"/>
        </w:trPr>
        <w:tc>
          <w:tcPr>
            <w:tcW w:w="43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9</w:t>
            </w:r>
          </w:p>
        </w:tc>
        <w:tc>
          <w:tcPr>
            <w:tcW w:w="4813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</w:tcPr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Изготовление и вручение сувенирной продукции: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пакеты с символикой МО </w:t>
            </w:r>
            <w:proofErr w:type="spellStart"/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МО</w:t>
            </w:r>
            <w:proofErr w:type="spellEnd"/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 №15;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флажки;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трио;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>- календари домики;</w:t>
            </w:r>
          </w:p>
          <w:p w:rsidR="00863232" w:rsidRPr="00236ACD" w:rsidRDefault="00863232" w:rsidP="00995974">
            <w:pPr>
              <w:spacing w:after="0" w:line="240" w:lineRule="auto"/>
              <w:jc w:val="both"/>
              <w:rPr>
                <w:rFonts w:eastAsiaTheme="minorEastAsia"/>
                <w:color w:val="000000" w:themeColor="text1"/>
                <w:sz w:val="22"/>
                <w:lang w:eastAsia="ru-RU"/>
              </w:rPr>
            </w:pPr>
            <w:r w:rsidRPr="00236ACD">
              <w:rPr>
                <w:rFonts w:eastAsiaTheme="minorEastAsia"/>
                <w:color w:val="000000" w:themeColor="text1"/>
                <w:sz w:val="22"/>
                <w:lang w:eastAsia="ru-RU"/>
              </w:rPr>
              <w:t xml:space="preserve">- календари карманные. 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1</w:t>
            </w:r>
            <w:r w:rsidRPr="00236ACD">
              <w:rPr>
                <w:rFonts w:eastAsia="Times New Roman"/>
                <w:sz w:val="22"/>
                <w:lang w:eastAsia="ru-RU"/>
              </w:rPr>
              <w:t>700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100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2430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3000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5000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  <w:r w:rsidRPr="00236ACD">
              <w:rPr>
                <w:rFonts w:eastAsiaTheme="minorEastAsia"/>
                <w:sz w:val="22"/>
                <w:lang w:val="en-US" w:eastAsia="ru-RU"/>
              </w:rPr>
              <w:t xml:space="preserve">I, II, III, IV </w:t>
            </w:r>
            <w:proofErr w:type="spellStart"/>
            <w:r w:rsidRPr="00236ACD">
              <w:rPr>
                <w:rFonts w:eastAsiaTheme="minorEastAsia"/>
                <w:sz w:val="22"/>
                <w:lang w:eastAsia="ru-RU"/>
              </w:rPr>
              <w:t>кв</w:t>
            </w:r>
            <w:proofErr w:type="spellEnd"/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val="en-US" w:eastAsia="ru-RU"/>
              </w:rPr>
            </w:pP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val="en-US" w:eastAsia="ru-RU"/>
              </w:rPr>
              <w:t>85</w:t>
            </w:r>
            <w:r w:rsidRPr="00236ACD">
              <w:rPr>
                <w:rFonts w:eastAsia="Times New Roman"/>
                <w:sz w:val="22"/>
                <w:lang w:eastAsia="ru-RU"/>
              </w:rPr>
              <w:t>,8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2,0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340,2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57,0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15,0</w:t>
            </w:r>
          </w:p>
          <w:p w:rsidR="00863232" w:rsidRPr="00236ACD" w:rsidRDefault="00863232" w:rsidP="00995974">
            <w:pPr>
              <w:spacing w:after="0" w:line="240" w:lineRule="auto"/>
              <w:rPr>
                <w:rFonts w:eastAsia="Times New Roman"/>
                <w:sz w:val="22"/>
                <w:lang w:val="en-US" w:eastAsia="ru-RU"/>
              </w:rPr>
            </w:pP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 w:val="22"/>
                <w:lang w:eastAsia="ru-RU"/>
              </w:rPr>
            </w:pPr>
            <w:r w:rsidRPr="00236ACD">
              <w:rPr>
                <w:rFonts w:eastAsia="Times New Roman"/>
                <w:b/>
                <w:sz w:val="22"/>
                <w:lang w:eastAsia="ru-RU"/>
              </w:rPr>
              <w:t>500,0</w:t>
            </w:r>
          </w:p>
        </w:tc>
      </w:tr>
      <w:tr w:rsidR="00863232" w:rsidRPr="00236ACD" w:rsidTr="00995974">
        <w:trPr>
          <w:trHeight w:val="983"/>
          <w:jc w:val="center"/>
        </w:trPr>
        <w:tc>
          <w:tcPr>
            <w:tcW w:w="5251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236ACD">
              <w:rPr>
                <w:b/>
                <w:sz w:val="22"/>
              </w:rPr>
              <w:t>ИТОГО: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 w:rsidRPr="00236ACD">
              <w:rPr>
                <w:rFonts w:eastAsia="Times New Roman"/>
                <w:sz w:val="22"/>
                <w:lang w:eastAsia="ru-RU"/>
              </w:rPr>
              <w:t>Раздел/подраздел, целевая статья:</w:t>
            </w:r>
          </w:p>
          <w:p w:rsidR="00863232" w:rsidRPr="00236ACD" w:rsidRDefault="00863232" w:rsidP="00995974">
            <w:pPr>
              <w:spacing w:after="0" w:line="240" w:lineRule="auto"/>
              <w:jc w:val="center"/>
              <w:rPr>
                <w:sz w:val="22"/>
              </w:rPr>
            </w:pPr>
            <w:r w:rsidRPr="00236ACD">
              <w:rPr>
                <w:sz w:val="22"/>
              </w:rPr>
              <w:t>0801 45 00000 200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sz w:val="22"/>
              </w:rPr>
            </w:pPr>
            <w:r w:rsidRPr="00236ACD">
              <w:rPr>
                <w:sz w:val="22"/>
              </w:rPr>
              <w:t>Чел.</w:t>
            </w:r>
          </w:p>
        </w:tc>
        <w:tc>
          <w:tcPr>
            <w:tcW w:w="838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  <w:r>
              <w:rPr>
                <w:rFonts w:eastAsia="Times New Roman"/>
                <w:sz w:val="22"/>
                <w:lang w:eastAsia="ru-RU"/>
              </w:rPr>
              <w:t>22110</w:t>
            </w:r>
          </w:p>
        </w:tc>
        <w:tc>
          <w:tcPr>
            <w:tcW w:w="1545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236ACD" w:rsidRDefault="00863232" w:rsidP="00995974">
            <w:pPr>
              <w:spacing w:after="0" w:line="240" w:lineRule="auto"/>
              <w:jc w:val="center"/>
              <w:rPr>
                <w:rFonts w:eastAsia="Times New Roman"/>
                <w:sz w:val="22"/>
                <w:lang w:eastAsia="ru-RU"/>
              </w:rPr>
            </w:pPr>
          </w:p>
        </w:tc>
        <w:tc>
          <w:tcPr>
            <w:tcW w:w="1279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3E5D1D" w:rsidRDefault="00863232" w:rsidP="00995974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E5D1D">
              <w:rPr>
                <w:b/>
                <w:sz w:val="22"/>
              </w:rPr>
              <w:t>17937,5</w:t>
            </w:r>
          </w:p>
        </w:tc>
        <w:tc>
          <w:tcPr>
            <w:tcW w:w="874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3E5D1D" w:rsidRDefault="00863232" w:rsidP="00995974">
            <w:pPr>
              <w:spacing w:after="0" w:line="240" w:lineRule="auto"/>
              <w:jc w:val="center"/>
              <w:rPr>
                <w:b/>
                <w:sz w:val="22"/>
              </w:rPr>
            </w:pPr>
            <w:r w:rsidRPr="003E5D1D">
              <w:rPr>
                <w:b/>
                <w:sz w:val="22"/>
              </w:rPr>
              <w:t>17</w:t>
            </w:r>
            <w:r>
              <w:rPr>
                <w:b/>
                <w:sz w:val="22"/>
              </w:rPr>
              <w:t xml:space="preserve"> </w:t>
            </w:r>
            <w:r w:rsidRPr="003E5D1D">
              <w:rPr>
                <w:b/>
                <w:sz w:val="22"/>
              </w:rPr>
              <w:t>937,5</w:t>
            </w:r>
          </w:p>
        </w:tc>
      </w:tr>
    </w:tbl>
    <w:p w:rsidR="00863232" w:rsidRPr="00236ACD" w:rsidRDefault="00863232" w:rsidP="00863232">
      <w:pPr>
        <w:spacing w:after="0"/>
        <w:jc w:val="both"/>
        <w:rPr>
          <w:sz w:val="20"/>
          <w:szCs w:val="20"/>
        </w:rPr>
      </w:pPr>
    </w:p>
    <w:p w:rsidR="00863232" w:rsidRDefault="00863232" w:rsidP="00863232">
      <w:pPr>
        <w:spacing w:after="0"/>
        <w:jc w:val="both"/>
        <w:rPr>
          <w:sz w:val="22"/>
        </w:rPr>
      </w:pPr>
      <w:r w:rsidRPr="00236ACD">
        <w:rPr>
          <w:sz w:val="22"/>
        </w:rPr>
        <w:t>Разработчик (ответственный за реализацию), исполнитель Муниципальной программы</w:t>
      </w:r>
    </w:p>
    <w:p w:rsidR="00863232" w:rsidRDefault="00863232" w:rsidP="00863232">
      <w:pPr>
        <w:spacing w:after="0"/>
        <w:jc w:val="both"/>
        <w:rPr>
          <w:sz w:val="22"/>
        </w:rPr>
      </w:pPr>
      <w:r>
        <w:rPr>
          <w:sz w:val="22"/>
        </w:rPr>
        <w:t>Исполнитель Муниципальной программы</w:t>
      </w:r>
    </w:p>
    <w:p w:rsidR="00863232" w:rsidRDefault="00863232" w:rsidP="00863232">
      <w:pPr>
        <w:spacing w:after="0"/>
        <w:jc w:val="both"/>
        <w:rPr>
          <w:sz w:val="22"/>
        </w:rPr>
      </w:pPr>
    </w:p>
    <w:p w:rsidR="00863232" w:rsidRDefault="00863232" w:rsidP="00863232">
      <w:pPr>
        <w:tabs>
          <w:tab w:val="left" w:pos="8647"/>
        </w:tabs>
        <w:spacing w:after="0" w:line="240" w:lineRule="auto"/>
        <w:jc w:val="both"/>
        <w:rPr>
          <w:sz w:val="22"/>
        </w:rPr>
      </w:pPr>
      <w:r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>
        <w:rPr>
          <w:szCs w:val="24"/>
        </w:rPr>
        <w:t>Н.И.Гречишкина</w:t>
      </w:r>
      <w:proofErr w:type="spellEnd"/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Pr="004A0955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>Приложение № 5</w:t>
      </w:r>
    </w:p>
    <w:p w:rsidR="00863232" w:rsidRPr="004A0955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63232" w:rsidRPr="004A0955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63232" w:rsidRPr="004A0955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863232" w:rsidRPr="004A0955" w:rsidRDefault="00863232" w:rsidP="00863232">
      <w:pPr>
        <w:spacing w:after="0"/>
        <w:jc w:val="right"/>
        <w:rPr>
          <w:rFonts w:eastAsia="Times New Roman"/>
          <w:color w:val="FF0000"/>
          <w:sz w:val="20"/>
          <w:szCs w:val="20"/>
          <w:lang w:eastAsia="ru-RU"/>
        </w:rPr>
      </w:pPr>
      <w:r w:rsidRPr="004A0955">
        <w:rPr>
          <w:rFonts w:eastAsia="Times New Roman"/>
          <w:sz w:val="20"/>
          <w:szCs w:val="20"/>
          <w:lang w:eastAsia="ru-RU"/>
        </w:rPr>
        <w:tab/>
      </w:r>
      <w:r w:rsidRPr="004A0955">
        <w:rPr>
          <w:rFonts w:eastAsia="Times New Roman"/>
          <w:sz w:val="20"/>
          <w:szCs w:val="20"/>
          <w:lang w:eastAsia="ru-RU"/>
        </w:rPr>
        <w:tab/>
      </w:r>
      <w:r w:rsidRPr="004A0955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11.04.</w:t>
      </w:r>
      <w:r w:rsidRPr="004A0955">
        <w:rPr>
          <w:rFonts w:eastAsia="Times New Roman"/>
          <w:sz w:val="20"/>
          <w:szCs w:val="20"/>
          <w:lang w:eastAsia="ru-RU"/>
        </w:rPr>
        <w:t xml:space="preserve">2022 г.№ </w:t>
      </w:r>
      <w:r>
        <w:rPr>
          <w:rFonts w:eastAsia="Times New Roman"/>
          <w:sz w:val="20"/>
          <w:szCs w:val="20"/>
          <w:lang w:eastAsia="ru-RU"/>
        </w:rPr>
        <w:t>7.2</w:t>
      </w:r>
    </w:p>
    <w:p w:rsidR="00863232" w:rsidRPr="004A0955" w:rsidRDefault="00863232" w:rsidP="00863232">
      <w:pPr>
        <w:spacing w:after="0" w:line="240" w:lineRule="auto"/>
        <w:ind w:left="4809" w:firstLine="720"/>
        <w:jc w:val="right"/>
        <w:rPr>
          <w:rFonts w:eastAsiaTheme="minorEastAsia"/>
          <w:color w:val="FF0000"/>
          <w:sz w:val="20"/>
          <w:szCs w:val="20"/>
          <w:lang w:eastAsia="ru-RU"/>
        </w:rPr>
      </w:pPr>
    </w:p>
    <w:p w:rsidR="00863232" w:rsidRPr="004A0955" w:rsidRDefault="00863232" w:rsidP="00863232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863232" w:rsidRPr="004A0955" w:rsidRDefault="00863232" w:rsidP="00863232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863232" w:rsidRPr="004A0955" w:rsidTr="00995974">
        <w:trPr>
          <w:trHeight w:val="1127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szCs w:val="24"/>
              </w:rPr>
            </w:pPr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 xml:space="preserve">Организация и проведение мероприятий по сохранению и развитию местных традиций и </w:t>
            </w:r>
            <w:proofErr w:type="gramStart"/>
            <w:r w:rsidRPr="004A0955">
              <w:rPr>
                <w:rFonts w:eastAsia="Times New Roman"/>
                <w:bCs/>
                <w:color w:val="000000"/>
                <w:szCs w:val="24"/>
                <w:lang w:eastAsia="ru-RU"/>
              </w:rPr>
              <w:t>обрядов</w:t>
            </w:r>
            <w:r w:rsidRPr="004A0955">
              <w:rPr>
                <w:rFonts w:eastAsia="Times New Roman"/>
                <w:szCs w:val="24"/>
                <w:lang w:eastAsia="ru-RU"/>
              </w:rPr>
              <w:t xml:space="preserve">  для</w:t>
            </w:r>
            <w:proofErr w:type="gramEnd"/>
            <w:r w:rsidRPr="004A0955">
              <w:rPr>
                <w:rFonts w:eastAsia="Times New Roman"/>
                <w:szCs w:val="24"/>
                <w:lang w:eastAsia="ru-RU"/>
              </w:rPr>
              <w:t xml:space="preserve"> 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863232" w:rsidRPr="004A0955" w:rsidTr="00995974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863232" w:rsidRPr="004A0955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863232" w:rsidRPr="004A0955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863232" w:rsidRPr="004A0955" w:rsidTr="00995974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4A0955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863232" w:rsidRPr="004A0955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863232" w:rsidRPr="004A0955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Активизация творческой активности жителей округа; </w:t>
            </w:r>
          </w:p>
          <w:p w:rsidR="00863232" w:rsidRPr="004A0955" w:rsidRDefault="00863232" w:rsidP="0099597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- Сохранение общероссийских и православных традиций</w:t>
            </w:r>
          </w:p>
        </w:tc>
      </w:tr>
      <w:tr w:rsidR="00863232" w:rsidRPr="004A0955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4A0955"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863232" w:rsidRPr="004A0955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Местный бюджет внутригородского м</w:t>
            </w:r>
            <w:r w:rsidRPr="004A0955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>
              <w:rPr>
                <w:szCs w:val="24"/>
              </w:rPr>
              <w:t xml:space="preserve"> №15 на 2022 г. в объеме</w:t>
            </w:r>
          </w:p>
          <w:p w:rsidR="00863232" w:rsidRPr="004A0955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DD6BDC"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 xml:space="preserve"> </w:t>
            </w:r>
            <w:r w:rsidRPr="00DD6BDC">
              <w:rPr>
                <w:b/>
                <w:szCs w:val="24"/>
              </w:rPr>
              <w:t>852</w:t>
            </w:r>
            <w:r w:rsidRPr="004A0955">
              <w:rPr>
                <w:b/>
                <w:szCs w:val="24"/>
              </w:rPr>
              <w:t xml:space="preserve">,0 </w:t>
            </w:r>
            <w:r w:rsidRPr="004A0955">
              <w:rPr>
                <w:szCs w:val="24"/>
              </w:rPr>
              <w:t>тыс. рублей</w:t>
            </w:r>
          </w:p>
        </w:tc>
      </w:tr>
      <w:tr w:rsidR="00863232" w:rsidRPr="004A0955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4A0955" w:rsidRDefault="00863232" w:rsidP="00995974">
            <w:pPr>
              <w:spacing w:after="0" w:line="240" w:lineRule="auto"/>
              <w:ind w:left="34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- Участие в зрелищных массовых мероприятиях жителей муниципального округа № 15;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МО</w:t>
            </w:r>
            <w:proofErr w:type="spellEnd"/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 №15; 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Снижение социальной напряженности в округе; 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863232" w:rsidRPr="004A0955" w:rsidRDefault="00863232" w:rsidP="00995974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/>
                <w:spacing w:val="3"/>
                <w:szCs w:val="24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863232" w:rsidRPr="004A0955" w:rsidRDefault="00863232" w:rsidP="00863232">
            <w:pPr>
              <w:numPr>
                <w:ilvl w:val="0"/>
                <w:numId w:val="50"/>
              </w:numPr>
              <w:spacing w:after="0" w:line="240" w:lineRule="auto"/>
              <w:ind w:left="176" w:hanging="142"/>
              <w:contextualSpacing/>
              <w:jc w:val="both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color w:val="000000"/>
                <w:spacing w:val="3"/>
                <w:szCs w:val="24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863232" w:rsidRPr="004A0955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sz w:val="22"/>
          <w:szCs w:val="24"/>
          <w:lang w:eastAsia="ru-RU"/>
        </w:rPr>
        <w:t xml:space="preserve">Основные мероприятия муниципальной программы </w:t>
      </w:r>
    </w:p>
    <w:p w:rsidR="00863232" w:rsidRPr="004A0955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  <w:r w:rsidRPr="004A0955">
        <w:rPr>
          <w:rFonts w:eastAsia="Times New Roman"/>
          <w:b/>
          <w:bCs/>
          <w:szCs w:val="20"/>
          <w:lang w:eastAsia="ru-RU"/>
        </w:rPr>
        <w:t>«Организация и проведение мероприятий по сохранению и развитию местных традиций и обрядов</w:t>
      </w:r>
      <w:r w:rsidRPr="004A0955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15» на 2022 год</w:t>
      </w:r>
    </w:p>
    <w:p w:rsidR="00863232" w:rsidRPr="004A0955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 w:val="22"/>
          <w:szCs w:val="24"/>
          <w:lang w:eastAsia="ru-RU"/>
        </w:rPr>
      </w:pPr>
    </w:p>
    <w:tbl>
      <w:tblPr>
        <w:tblW w:w="10041" w:type="dxa"/>
        <w:tblInd w:w="132" w:type="dxa"/>
        <w:tblLayout w:type="fixed"/>
        <w:tblLook w:val="04A0" w:firstRow="1" w:lastRow="0" w:firstColumn="1" w:lastColumn="0" w:noHBand="0" w:noVBand="1"/>
      </w:tblPr>
      <w:tblGrid>
        <w:gridCol w:w="458"/>
        <w:gridCol w:w="4078"/>
        <w:gridCol w:w="709"/>
        <w:gridCol w:w="850"/>
        <w:gridCol w:w="1701"/>
        <w:gridCol w:w="1312"/>
        <w:gridCol w:w="933"/>
      </w:tblGrid>
      <w:tr w:rsidR="00863232" w:rsidRPr="004A0955" w:rsidTr="00995974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63232" w:rsidRPr="004A0955" w:rsidRDefault="00863232" w:rsidP="00995974">
            <w:pPr>
              <w:spacing w:after="0" w:line="240" w:lineRule="auto"/>
              <w:ind w:left="-102" w:right="-113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078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4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63232" w:rsidRPr="004A0955" w:rsidTr="00995974">
        <w:trPr>
          <w:trHeight w:val="727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078" w:type="dxa"/>
            <w:vMerge/>
            <w:tcBorders>
              <w:top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863232" w:rsidRPr="004A0955" w:rsidTr="00995974">
        <w:trPr>
          <w:trHeight w:val="594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Организация и проведение премии «Золотой Дельфин»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70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>II</w:t>
            </w:r>
            <w:r w:rsidRPr="004A0955">
              <w:rPr>
                <w:rFonts w:eastAsiaTheme="minorEastAsia"/>
                <w:szCs w:val="24"/>
                <w:lang w:eastAsia="ru-RU"/>
              </w:rPr>
              <w:t>-</w:t>
            </w:r>
            <w:r w:rsidRPr="004A0955">
              <w:rPr>
                <w:rFonts w:eastAsiaTheme="minorEastAsia"/>
                <w:szCs w:val="24"/>
                <w:lang w:val="en-US" w:eastAsia="ru-RU"/>
              </w:rPr>
              <w:t>IV</w:t>
            </w:r>
            <w:r w:rsidRPr="004A0955">
              <w:rPr>
                <w:rFonts w:eastAsiaTheme="minorEastAsia"/>
                <w:szCs w:val="24"/>
                <w:lang w:eastAsia="ru-RU"/>
              </w:rPr>
              <w:t xml:space="preserve"> кв.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227,0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227,0</w:t>
            </w:r>
          </w:p>
        </w:tc>
      </w:tr>
      <w:tr w:rsidR="00863232" w:rsidRPr="004A0955" w:rsidTr="00995974">
        <w:trPr>
          <w:trHeight w:val="122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на лучшее благоустройство и содержание внутридомовой территории многоквартирного жилого дома «А у нас во дворе…»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val="en-US" w:eastAsia="ru-RU"/>
              </w:rPr>
              <w:t xml:space="preserve">III </w:t>
            </w:r>
            <w:r w:rsidRPr="004A0955">
              <w:rPr>
                <w:rFonts w:eastAsiaTheme="minorEastAsia"/>
                <w:szCs w:val="24"/>
                <w:lang w:eastAsia="ru-RU"/>
              </w:rPr>
              <w:t>кв.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20,0</w:t>
            </w:r>
          </w:p>
        </w:tc>
      </w:tr>
      <w:tr w:rsidR="00863232" w:rsidRPr="004A0955" w:rsidTr="00995974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 xml:space="preserve">Организация поздравлений жителей округа – с праздничными датами   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jc w:val="center"/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3800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136,0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136,0</w:t>
            </w:r>
          </w:p>
        </w:tc>
      </w:tr>
      <w:tr w:rsidR="00863232" w:rsidRPr="004A0955" w:rsidTr="00995974">
        <w:trPr>
          <w:trHeight w:val="55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078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line="240" w:lineRule="auto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4A0955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Организации премии «Почётный житель округа»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0,0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4A0955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4A0955" w:rsidTr="00995974">
        <w:trPr>
          <w:trHeight w:val="377"/>
        </w:trPr>
        <w:tc>
          <w:tcPr>
            <w:tcW w:w="458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078" w:type="dxa"/>
            <w:tcBorders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tabs>
                <w:tab w:val="left" w:pos="517"/>
              </w:tabs>
              <w:spacing w:after="0" w:line="240" w:lineRule="auto"/>
              <w:jc w:val="both"/>
              <w:rPr>
                <w:szCs w:val="24"/>
              </w:rPr>
            </w:pPr>
            <w:r w:rsidRPr="004A0955">
              <w:rPr>
                <w:szCs w:val="24"/>
              </w:rPr>
              <w:t>Организация уличного мероприятия «День двора»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jc w:val="center"/>
              <w:rPr>
                <w:rFonts w:eastAsia="Times New Roman"/>
                <w:szCs w:val="24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12</w:t>
            </w:r>
            <w:r w:rsidRPr="004A0955">
              <w:rPr>
                <w:rFonts w:eastAsiaTheme="minorEastAsia"/>
                <w:szCs w:val="24"/>
                <w:lang w:eastAsia="ru-RU"/>
              </w:rPr>
              <w:t>00</w:t>
            </w:r>
          </w:p>
        </w:tc>
        <w:tc>
          <w:tcPr>
            <w:tcW w:w="1701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 w:rsidRPr="004A0955">
              <w:rPr>
                <w:rFonts w:eastAsiaTheme="minorEastAsia"/>
                <w:szCs w:val="24"/>
                <w:lang w:eastAsia="ru-RU"/>
              </w:rPr>
              <w:t>В течение года</w:t>
            </w:r>
          </w:p>
        </w:tc>
        <w:tc>
          <w:tcPr>
            <w:tcW w:w="131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szCs w:val="24"/>
                <w:lang w:eastAsia="ru-RU"/>
              </w:rPr>
            </w:pPr>
            <w:r>
              <w:rPr>
                <w:rFonts w:eastAsiaTheme="minorEastAsia"/>
                <w:szCs w:val="24"/>
                <w:lang w:eastAsia="ru-RU"/>
              </w:rPr>
              <w:t>1</w:t>
            </w:r>
            <w:r w:rsidRPr="004A0955">
              <w:rPr>
                <w:rFonts w:eastAsiaTheme="minorEastAsia"/>
                <w:szCs w:val="24"/>
                <w:lang w:eastAsia="ru-RU"/>
              </w:rPr>
              <w:t>469,0</w:t>
            </w:r>
          </w:p>
        </w:tc>
        <w:tc>
          <w:tcPr>
            <w:tcW w:w="933" w:type="dxa"/>
            <w:tcBorders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1</w:t>
            </w:r>
            <w:r w:rsidRPr="004A0955">
              <w:rPr>
                <w:rFonts w:eastAsiaTheme="minorEastAsia"/>
                <w:b/>
                <w:szCs w:val="24"/>
                <w:lang w:eastAsia="ru-RU"/>
              </w:rPr>
              <w:t>469,0</w:t>
            </w:r>
          </w:p>
        </w:tc>
      </w:tr>
      <w:tr w:rsidR="00863232" w:rsidRPr="004A0955" w:rsidTr="00995974">
        <w:trPr>
          <w:trHeight w:val="1047"/>
        </w:trPr>
        <w:tc>
          <w:tcPr>
            <w:tcW w:w="45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4A0955">
              <w:rPr>
                <w:b/>
                <w:szCs w:val="24"/>
              </w:rPr>
              <w:t>ИТОГО:</w:t>
            </w:r>
          </w:p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0"/>
                <w:lang w:eastAsia="ru-RU"/>
              </w:rPr>
            </w:pPr>
            <w:r w:rsidRPr="004A0955">
              <w:rPr>
                <w:rFonts w:eastAsia="Times New Roman"/>
                <w:szCs w:val="24"/>
                <w:lang w:eastAsia="ru-RU"/>
              </w:rPr>
              <w:t>Раздел/подраздел, целевая статья</w:t>
            </w:r>
            <w:r w:rsidRPr="004A0955">
              <w:rPr>
                <w:rFonts w:eastAsia="Times New Roman"/>
                <w:szCs w:val="20"/>
                <w:lang w:eastAsia="ru-RU"/>
              </w:rPr>
              <w:t>:</w:t>
            </w:r>
          </w:p>
          <w:p w:rsidR="00863232" w:rsidRPr="004A0955" w:rsidRDefault="00863232" w:rsidP="00995974">
            <w:pPr>
              <w:spacing w:after="0" w:line="240" w:lineRule="auto"/>
              <w:jc w:val="center"/>
            </w:pPr>
            <w:r w:rsidRPr="004A0955">
              <w:rPr>
                <w:rFonts w:eastAsiaTheme="minorEastAsia"/>
                <w:szCs w:val="24"/>
                <w:lang w:eastAsia="ru-RU"/>
              </w:rPr>
              <w:t>0801 460 0000 210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</w:pPr>
            <w:r w:rsidRPr="004A0955">
              <w:t>Чел.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51</w:t>
            </w:r>
            <w:r w:rsidRPr="004A0955">
              <w:rPr>
                <w:rFonts w:eastAsia="Times New Roman"/>
                <w:szCs w:val="24"/>
                <w:lang w:eastAsia="ru-RU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312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  <w:r w:rsidRPr="004A0955">
              <w:rPr>
                <w:szCs w:val="24"/>
              </w:rPr>
              <w:t>852,0</w:t>
            </w:r>
          </w:p>
        </w:tc>
        <w:tc>
          <w:tcPr>
            <w:tcW w:w="93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4A0955" w:rsidRDefault="00863232" w:rsidP="0099597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  <w:r>
              <w:rPr>
                <w:b/>
                <w:szCs w:val="24"/>
              </w:rPr>
              <w:t xml:space="preserve"> </w:t>
            </w:r>
            <w:r w:rsidRPr="004A0955">
              <w:rPr>
                <w:b/>
                <w:szCs w:val="24"/>
              </w:rPr>
              <w:t>852,0</w:t>
            </w:r>
          </w:p>
        </w:tc>
      </w:tr>
    </w:tbl>
    <w:p w:rsidR="00863232" w:rsidRPr="004A0955" w:rsidRDefault="00863232" w:rsidP="00863232">
      <w:pPr>
        <w:spacing w:after="0" w:line="240" w:lineRule="auto"/>
        <w:jc w:val="both"/>
        <w:rPr>
          <w:szCs w:val="24"/>
        </w:rPr>
      </w:pPr>
    </w:p>
    <w:p w:rsidR="00863232" w:rsidRDefault="00863232" w:rsidP="00863232">
      <w:pPr>
        <w:spacing w:after="0" w:line="240" w:lineRule="auto"/>
        <w:jc w:val="both"/>
        <w:rPr>
          <w:szCs w:val="24"/>
        </w:rPr>
      </w:pPr>
      <w:r w:rsidRPr="004A0955">
        <w:rPr>
          <w:szCs w:val="24"/>
        </w:rPr>
        <w:t>Разработчик (ответственный за реализацию)</w:t>
      </w:r>
      <w:r w:rsidRPr="00863232">
        <w:rPr>
          <w:szCs w:val="24"/>
        </w:rPr>
        <w:t xml:space="preserve"> </w:t>
      </w:r>
      <w:r w:rsidRPr="004A0955">
        <w:rPr>
          <w:szCs w:val="24"/>
        </w:rPr>
        <w:t>Муниципальной программы</w:t>
      </w:r>
    </w:p>
    <w:p w:rsidR="00863232" w:rsidRPr="004A0955" w:rsidRDefault="00863232" w:rsidP="0086323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  <w:r w:rsidRPr="004A0955">
        <w:rPr>
          <w:rFonts w:eastAsia="Times New Roman"/>
          <w:szCs w:val="24"/>
          <w:lang w:eastAsia="ru-RU"/>
        </w:rPr>
        <w:t xml:space="preserve">Исполнитель Муниципальной программы </w:t>
      </w:r>
    </w:p>
    <w:p w:rsidR="00863232" w:rsidRPr="004A0955" w:rsidRDefault="00863232" w:rsidP="00863232">
      <w:pPr>
        <w:spacing w:after="0" w:line="240" w:lineRule="auto"/>
        <w:jc w:val="both"/>
        <w:rPr>
          <w:szCs w:val="24"/>
        </w:rPr>
      </w:pPr>
    </w:p>
    <w:p w:rsidR="00863232" w:rsidRPr="004A0955" w:rsidRDefault="00863232" w:rsidP="00863232">
      <w:pPr>
        <w:tabs>
          <w:tab w:val="left" w:pos="8647"/>
        </w:tabs>
        <w:spacing w:after="0" w:line="240" w:lineRule="auto"/>
        <w:jc w:val="both"/>
        <w:rPr>
          <w:szCs w:val="24"/>
        </w:rPr>
      </w:pPr>
      <w:r w:rsidRPr="004A0955"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 w:rsidRPr="004A0955">
        <w:rPr>
          <w:szCs w:val="24"/>
        </w:rPr>
        <w:t>Н.И.Гречишкина</w:t>
      </w:r>
      <w:proofErr w:type="spellEnd"/>
    </w:p>
    <w:p w:rsidR="00863232" w:rsidRPr="004A0955" w:rsidRDefault="00863232" w:rsidP="00863232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szCs w:val="24"/>
          <w:lang w:eastAsia="ru-RU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 xml:space="preserve">Приложение № 6 </w:t>
      </w:r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 xml:space="preserve"> Санкт-Петербурга Муниципальный округ № 15</w:t>
      </w:r>
    </w:p>
    <w:p w:rsidR="00863232" w:rsidRPr="0007358F" w:rsidRDefault="00863232" w:rsidP="00863232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07358F">
        <w:rPr>
          <w:rFonts w:eastAsia="Times New Roman"/>
          <w:sz w:val="20"/>
          <w:szCs w:val="20"/>
          <w:lang w:eastAsia="ru-RU"/>
        </w:rPr>
        <w:tab/>
      </w:r>
      <w:r w:rsidRPr="0007358F">
        <w:rPr>
          <w:rFonts w:eastAsia="Times New Roman"/>
          <w:sz w:val="20"/>
          <w:szCs w:val="20"/>
          <w:lang w:eastAsia="ru-RU"/>
        </w:rPr>
        <w:tab/>
      </w:r>
      <w:r w:rsidRPr="0007358F">
        <w:rPr>
          <w:rFonts w:eastAsia="Times New Roman"/>
          <w:sz w:val="20"/>
          <w:szCs w:val="20"/>
          <w:lang w:eastAsia="ru-RU"/>
        </w:rPr>
        <w:tab/>
        <w:t xml:space="preserve">от </w:t>
      </w:r>
      <w:r>
        <w:rPr>
          <w:rFonts w:eastAsia="Times New Roman"/>
          <w:sz w:val="20"/>
          <w:szCs w:val="20"/>
          <w:lang w:eastAsia="ru-RU"/>
        </w:rPr>
        <w:t>11.04.</w:t>
      </w:r>
      <w:r w:rsidRPr="0007358F">
        <w:rPr>
          <w:rFonts w:eastAsia="Times New Roman"/>
          <w:sz w:val="20"/>
          <w:szCs w:val="20"/>
          <w:lang w:eastAsia="ru-RU"/>
        </w:rPr>
        <w:t xml:space="preserve">2022 г.№ </w:t>
      </w:r>
      <w:r>
        <w:rPr>
          <w:rFonts w:eastAsia="Times New Roman"/>
          <w:sz w:val="20"/>
          <w:szCs w:val="20"/>
          <w:lang w:eastAsia="ru-RU"/>
        </w:rPr>
        <w:t>7.2</w:t>
      </w:r>
      <w:bookmarkStart w:id="0" w:name="_GoBack"/>
      <w:bookmarkEnd w:id="0"/>
    </w:p>
    <w:p w:rsidR="00863232" w:rsidRPr="0007358F" w:rsidRDefault="00863232" w:rsidP="00863232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 xml:space="preserve">Муниципальная программа </w:t>
      </w: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«Организация и проведение досуговых мероприятий для жителей внутригородского муниципального образования Санкт-Петербурга Муниципальный округ № 15»</w:t>
      </w:r>
    </w:p>
    <w:p w:rsidR="00863232" w:rsidRPr="0007358F" w:rsidRDefault="00863232" w:rsidP="00863232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07358F">
        <w:rPr>
          <w:rFonts w:eastAsia="Times New Roman"/>
          <w:b/>
          <w:szCs w:val="20"/>
          <w:lang w:eastAsia="ru-RU"/>
        </w:rPr>
        <w:t>на 2022 год</w:t>
      </w:r>
    </w:p>
    <w:tbl>
      <w:tblPr>
        <w:tblpPr w:leftFromText="180" w:rightFromText="180" w:vertAnchor="text" w:horzAnchor="margin" w:tblpXSpec="center" w:tblpY="161"/>
        <w:tblW w:w="10456" w:type="dxa"/>
        <w:jc w:val="center"/>
        <w:tblLook w:val="01E0" w:firstRow="1" w:lastRow="1" w:firstColumn="1" w:lastColumn="1" w:noHBand="0" w:noVBand="0"/>
      </w:tblPr>
      <w:tblGrid>
        <w:gridCol w:w="3226"/>
        <w:gridCol w:w="7230"/>
      </w:tblGrid>
      <w:tr w:rsidR="00863232" w:rsidRPr="0007358F" w:rsidTr="00995974">
        <w:trPr>
          <w:trHeight w:val="983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      </w:r>
          </w:p>
        </w:tc>
      </w:tr>
      <w:tr w:rsidR="00863232" w:rsidRPr="0007358F" w:rsidTr="00995974">
        <w:trPr>
          <w:trHeight w:val="529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Правовые основания для разработки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Федеральный закон от 06.10.2003 №131-Ф3 «Об общих принципах организации местного самоуправления в Российской Федерации»;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Закон Санкт-Петербурга от 23.09.2009 №420-79 «Об организации местного самоуправления в Санкт-Петербурге»;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Устав внутригородского муниципального образования Санкт-Петербурга   Муниципальный округ № 15</w:t>
            </w:r>
          </w:p>
        </w:tc>
      </w:tr>
      <w:tr w:rsidR="00863232" w:rsidRPr="0007358F" w:rsidTr="00995974">
        <w:trPr>
          <w:trHeight w:val="374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b/>
                <w:szCs w:val="24"/>
              </w:rPr>
              <w:t>Сроки реализации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pacing w:val="2"/>
                <w:szCs w:val="24"/>
              </w:rPr>
            </w:pPr>
            <w:r w:rsidRPr="0007358F">
              <w:rPr>
                <w:color w:val="000000"/>
                <w:spacing w:val="2"/>
                <w:szCs w:val="24"/>
              </w:rPr>
              <w:t>2022 год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Основные цели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Улучшение качества жизни населения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szCs w:val="24"/>
                <w:lang w:eastAsia="ru-RU"/>
              </w:rPr>
              <w:t>Задачи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предупреждение возникновения проблемных жизненных ситуаций детей и подростков;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социальной ориентации подростков;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условий для включения детей и подростков в социально-культурно-досуговую деятельность, формирующую социальные знания, развивающую положительный настрой молодежи;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улучшение качества жизни детей и подростков округа посредством организации свободного от учебы и домашних дел времени детей и подростков в культурном и творческом ключе и отвлечения их от влияний улицы, приводящих к появлению пагубных пристрастий и асоциальному поведению;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раскрытие индивидуальных особенностей жителей;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благоприятных условий, обеспечивающих высокий уровень нравственного, духовного и культурного потенциала жителей;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возможности населению округа принять участие в досуговых мероприятиях в «шаговой доступности»;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поддержания федеральных и общегородских досуговых мероприятий;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bCs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обеспечение преемственности культурных традиций между различными поколениями населения округа.</w:t>
            </w:r>
          </w:p>
        </w:tc>
      </w:tr>
      <w:tr w:rsidR="00863232" w:rsidRPr="0007358F" w:rsidTr="00995974">
        <w:trPr>
          <w:trHeight w:val="71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Ответственный исполнитель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szCs w:val="24"/>
                <w:lang w:eastAsia="ru-RU"/>
              </w:rPr>
            </w:pPr>
            <w:r w:rsidRPr="0007358F">
              <w:rPr>
                <w:szCs w:val="24"/>
              </w:rPr>
              <w:t>Организационно – правовой отдел Местной Администрации внутригородского муниципального образования Санкт-Петербурга Муниципальный округ №15</w:t>
            </w:r>
          </w:p>
        </w:tc>
      </w:tr>
      <w:tr w:rsidR="00863232" w:rsidRPr="0007358F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Объемы и источники финансирования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szCs w:val="24"/>
              </w:rPr>
              <w:t>Местный бюджет внутригородского м</w:t>
            </w:r>
            <w:r w:rsidRPr="0007358F">
              <w:rPr>
                <w:rFonts w:eastAsia="Times New Roman"/>
                <w:szCs w:val="24"/>
                <w:lang w:eastAsia="ru-RU"/>
              </w:rPr>
              <w:t>униципального образования Санкт-Петербурга Муниципальный округ</w:t>
            </w:r>
            <w:r w:rsidRPr="0007358F">
              <w:rPr>
                <w:szCs w:val="24"/>
              </w:rPr>
              <w:t xml:space="preserve"> №15 на 2022 г. в объеме</w:t>
            </w:r>
            <w:r>
              <w:rPr>
                <w:szCs w:val="24"/>
              </w:rPr>
              <w:t xml:space="preserve">             </w:t>
            </w:r>
            <w:r w:rsidRPr="0007358F">
              <w:rPr>
                <w:szCs w:val="24"/>
              </w:rPr>
              <w:t xml:space="preserve"> </w:t>
            </w:r>
            <w:r>
              <w:rPr>
                <w:b/>
                <w:szCs w:val="24"/>
              </w:rPr>
              <w:t>4 618</w:t>
            </w:r>
            <w:r w:rsidRPr="0007358F">
              <w:rPr>
                <w:b/>
                <w:szCs w:val="24"/>
              </w:rPr>
              <w:t xml:space="preserve">,0 </w:t>
            </w:r>
            <w:r w:rsidRPr="0007358F">
              <w:rPr>
                <w:szCs w:val="24"/>
              </w:rPr>
              <w:t>тыс. рублей.</w:t>
            </w:r>
          </w:p>
        </w:tc>
      </w:tr>
      <w:tr w:rsidR="00863232" w:rsidRPr="0007358F" w:rsidTr="00995974">
        <w:trPr>
          <w:trHeight w:val="350"/>
          <w:jc w:val="center"/>
        </w:trPr>
        <w:tc>
          <w:tcPr>
            <w:tcW w:w="32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Ожидаемые конечные результаты реализации муниципальной программы</w:t>
            </w:r>
          </w:p>
        </w:tc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вовлечение жителей в досуговую деятельность внутригородского муниципального образования Санкт-Петербурга Муниципальный округ № 15;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организация культурного досуга жителей муниципального образования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снижение фактов асоциального поведения молодежи (проявлений экстремизма, наркомании, ксенофобии, межнациональных конфликтов, хулиганства, безнадзорности и т.п.)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развитие гармоничной, социально-активной личности;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создание равного доступа к культурным ценностям населения разных социальных, возрастных и этнических групп;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- формирование обстановки причастности населения округа к досуговым мероприятиям городского и федерального масштаба.</w:t>
            </w:r>
          </w:p>
        </w:tc>
      </w:tr>
    </w:tbl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tabs>
          <w:tab w:val="left" w:pos="7797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 xml:space="preserve">Основные мероприятия муниципальной программы </w:t>
      </w: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07358F">
        <w:rPr>
          <w:rFonts w:eastAsia="Times New Roman"/>
          <w:b/>
          <w:szCs w:val="24"/>
          <w:lang w:eastAsia="ru-RU"/>
        </w:rPr>
        <w:t>Организация и проведение досуговых мероприятий для жителей внутригородского муниципального образования Санкт-Петербурга Муниципальный округ № 15 на 2022 год</w:t>
      </w:r>
    </w:p>
    <w:p w:rsidR="00863232" w:rsidRPr="0007358F" w:rsidRDefault="00863232" w:rsidP="00863232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0207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458"/>
        <w:gridCol w:w="4220"/>
        <w:gridCol w:w="709"/>
        <w:gridCol w:w="851"/>
        <w:gridCol w:w="1701"/>
        <w:gridCol w:w="1443"/>
        <w:gridCol w:w="825"/>
      </w:tblGrid>
      <w:tr w:rsidR="00863232" w:rsidRPr="0007358F" w:rsidTr="00995974">
        <w:trPr>
          <w:trHeight w:val="1163"/>
        </w:trPr>
        <w:tc>
          <w:tcPr>
            <w:tcW w:w="45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:rsidR="00863232" w:rsidRPr="0007358F" w:rsidRDefault="00863232" w:rsidP="00995974">
            <w:pPr>
              <w:spacing w:after="0" w:line="240" w:lineRule="auto"/>
              <w:ind w:left="-102" w:right="-113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20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560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268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863232" w:rsidRPr="0007358F" w:rsidTr="00995974">
        <w:trPr>
          <w:trHeight w:val="664"/>
        </w:trPr>
        <w:tc>
          <w:tcPr>
            <w:tcW w:w="45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20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Ед. изм.</w:t>
            </w:r>
          </w:p>
        </w:tc>
        <w:tc>
          <w:tcPr>
            <w:tcW w:w="851" w:type="dxa"/>
            <w:tcBorders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Кол-во</w:t>
            </w:r>
          </w:p>
        </w:tc>
        <w:tc>
          <w:tcPr>
            <w:tcW w:w="1701" w:type="dxa"/>
            <w:vMerge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Этапы финансирования</w:t>
            </w:r>
          </w:p>
        </w:tc>
        <w:tc>
          <w:tcPr>
            <w:tcW w:w="82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Всего 2022 год</w:t>
            </w:r>
          </w:p>
        </w:tc>
      </w:tr>
      <w:tr w:rsidR="00863232" w:rsidRPr="0007358F" w:rsidTr="00995974">
        <w:trPr>
          <w:trHeight w:val="53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1</w:t>
            </w:r>
            <w:r w:rsidRPr="0007358F">
              <w:rPr>
                <w:rFonts w:eastAsia="Times New Roman"/>
                <w:szCs w:val="24"/>
                <w:lang w:eastAsia="ru-RU"/>
              </w:rPr>
              <w:t>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рисунков ко Дню защитника Отечества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1225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2.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досуговых мероприятий в библиотеке "</w:t>
            </w:r>
            <w:proofErr w:type="spellStart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СВОя</w:t>
            </w:r>
            <w:proofErr w:type="spellEnd"/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", посвященных жизни и творчеству советских артистов, для жителей округа старшего возраста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proofErr w:type="spellStart"/>
            <w:proofErr w:type="gramStart"/>
            <w:r w:rsidRPr="0007358F">
              <w:rPr>
                <w:rFonts w:eastAsia="Times New Roman"/>
                <w:szCs w:val="24"/>
                <w:lang w:eastAsia="ru-RU"/>
              </w:rPr>
              <w:t>Зан</w:t>
            </w:r>
            <w:proofErr w:type="spellEnd"/>
            <w:r w:rsidRPr="0007358F">
              <w:rPr>
                <w:rFonts w:eastAsia="Times New Roman"/>
                <w:szCs w:val="24"/>
                <w:lang w:eastAsia="ru-RU"/>
              </w:rPr>
              <w:t>./</w:t>
            </w:r>
            <w:proofErr w:type="gramEnd"/>
            <w:r w:rsidRPr="0007358F">
              <w:rPr>
                <w:rFonts w:eastAsia="Times New Roman"/>
                <w:szCs w:val="24"/>
                <w:lang w:eastAsia="ru-RU"/>
              </w:rPr>
              <w:t xml:space="preserve"> 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10/20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279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3.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Семейный поход в кино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2500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</w:t>
            </w:r>
            <w:r w:rsidRPr="0007358F">
              <w:rPr>
                <w:rFonts w:eastAsiaTheme="minorEastAsia"/>
                <w:b/>
                <w:szCs w:val="24"/>
                <w:lang w:eastAsia="ru-RU"/>
              </w:rPr>
              <w:t>18,0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>
              <w:rPr>
                <w:rFonts w:eastAsiaTheme="minorEastAsia"/>
                <w:b/>
                <w:szCs w:val="24"/>
                <w:lang w:eastAsia="ru-RU"/>
              </w:rPr>
              <w:t>6</w:t>
            </w:r>
            <w:r w:rsidRPr="0007358F">
              <w:rPr>
                <w:rFonts w:eastAsiaTheme="minorEastAsia"/>
                <w:b/>
                <w:szCs w:val="24"/>
                <w:lang w:eastAsia="ru-RU"/>
              </w:rPr>
              <w:t>18,0</w:t>
            </w:r>
          </w:p>
        </w:tc>
      </w:tr>
      <w:tr w:rsidR="00863232" w:rsidRPr="0007358F" w:rsidTr="00995974">
        <w:trPr>
          <w:trHeight w:val="55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4.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и проведение конкурса творческих работ ко Дню космонавтики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II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Theme="minorEastAsia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57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both"/>
              <w:rPr>
                <w:rFonts w:eastAsiaTheme="minorEastAsia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Theme="minorEastAsia"/>
                <w:color w:val="000000" w:themeColor="text1"/>
                <w:szCs w:val="24"/>
                <w:lang w:eastAsia="ru-RU"/>
              </w:rPr>
              <w:t>Организация акции «Подпиши открытку – поздравь ветерана»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1000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>-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III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7358F">
              <w:rPr>
                <w:rFonts w:eastAsiaTheme="minorEastAsia"/>
                <w:b/>
                <w:szCs w:val="24"/>
                <w:lang w:eastAsia="ru-RU"/>
              </w:rPr>
              <w:t>0,0</w:t>
            </w:r>
          </w:p>
        </w:tc>
      </w:tr>
      <w:tr w:rsidR="00863232" w:rsidRPr="0007358F" w:rsidTr="00995974">
        <w:trPr>
          <w:trHeight w:val="614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6.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Организации экскурсий для жителей округа - автобусные экскурсии</w:t>
            </w:r>
          </w:p>
          <w:p w:rsidR="00863232" w:rsidRPr="0007358F" w:rsidRDefault="00863232" w:rsidP="00995974">
            <w:pPr>
              <w:spacing w:after="0" w:line="240" w:lineRule="auto"/>
              <w:jc w:val="both"/>
              <w:rPr>
                <w:rFonts w:eastAsia="Times New Roman"/>
                <w:color w:val="000000" w:themeColor="text1"/>
                <w:szCs w:val="24"/>
                <w:lang w:eastAsia="ru-RU"/>
              </w:rPr>
            </w:pPr>
            <w:r w:rsidRPr="0007358F">
              <w:rPr>
                <w:rFonts w:eastAsia="Times New Roman"/>
                <w:color w:val="000000" w:themeColor="text1"/>
                <w:szCs w:val="24"/>
                <w:lang w:eastAsia="ru-RU"/>
              </w:rPr>
              <w:t>(1 и 2-х дневные)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val="en-US"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10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>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val="en-US"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4000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</w:t>
            </w:r>
            <w:r w:rsidRPr="0007358F">
              <w:rPr>
                <w:rFonts w:eastAsia="Times New Roman"/>
                <w:b/>
                <w:szCs w:val="24"/>
                <w:lang w:val="en-US" w:eastAsia="ru-RU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4000</w:t>
            </w:r>
            <w:r w:rsidRPr="0007358F">
              <w:rPr>
                <w:rFonts w:eastAsia="Times New Roman"/>
                <w:b/>
                <w:szCs w:val="24"/>
                <w:lang w:eastAsia="ru-RU"/>
              </w:rPr>
              <w:t>,0</w:t>
            </w:r>
          </w:p>
        </w:tc>
      </w:tr>
      <w:tr w:rsidR="00863232" w:rsidRPr="0007358F" w:rsidTr="00995974">
        <w:trPr>
          <w:trHeight w:val="626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7.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Организация и проведение конкурса рисунков «Моя дружная семья» ко Дню семьи любви и верности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– </w:t>
            </w:r>
            <w:r w:rsidRPr="0007358F">
              <w:rPr>
                <w:rFonts w:eastAsia="Times New Roman"/>
                <w:szCs w:val="24"/>
                <w:lang w:val="en-US" w:eastAsia="ru-RU"/>
              </w:rPr>
              <w:t xml:space="preserve">IV </w:t>
            </w:r>
            <w:r w:rsidRPr="0007358F">
              <w:rPr>
                <w:rFonts w:eastAsia="Times New Roman"/>
                <w:szCs w:val="24"/>
                <w:lang w:eastAsia="ru-RU"/>
              </w:rPr>
              <w:t>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863232" w:rsidRPr="0007358F" w:rsidTr="00995974">
        <w:trPr>
          <w:trHeight w:val="483"/>
        </w:trPr>
        <w:tc>
          <w:tcPr>
            <w:tcW w:w="45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8.</w:t>
            </w:r>
          </w:p>
        </w:tc>
        <w:tc>
          <w:tcPr>
            <w:tcW w:w="4220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both"/>
              <w:rPr>
                <w:color w:val="000000"/>
                <w:szCs w:val="24"/>
              </w:rPr>
            </w:pPr>
            <w:r w:rsidRPr="0007358F">
              <w:rPr>
                <w:color w:val="000000"/>
                <w:szCs w:val="24"/>
              </w:rPr>
              <w:t>Организации и проведение конкурса творческих работ «Золотая осень»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50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val="en-US" w:eastAsia="ru-RU"/>
              </w:rPr>
              <w:t>III-IV</w:t>
            </w:r>
            <w:r w:rsidRPr="0007358F">
              <w:rPr>
                <w:rFonts w:eastAsia="Times New Roman"/>
                <w:szCs w:val="24"/>
                <w:lang w:eastAsia="ru-RU"/>
              </w:rPr>
              <w:t xml:space="preserve"> кв.</w:t>
            </w: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b/>
                <w:bCs/>
                <w:szCs w:val="24"/>
              </w:rPr>
              <w:t>0,0</w:t>
            </w:r>
          </w:p>
        </w:tc>
      </w:tr>
      <w:tr w:rsidR="00863232" w:rsidRPr="0007358F" w:rsidTr="00995974">
        <w:trPr>
          <w:trHeight w:val="882"/>
        </w:trPr>
        <w:tc>
          <w:tcPr>
            <w:tcW w:w="467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07358F">
              <w:rPr>
                <w:b/>
                <w:szCs w:val="24"/>
              </w:rPr>
              <w:t>ИТОГО:</w:t>
            </w:r>
          </w:p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Раздел/подраздел, целевая статья:</w:t>
            </w:r>
          </w:p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rFonts w:eastAsia="Times New Roman"/>
                <w:szCs w:val="24"/>
                <w:lang w:eastAsia="ru-RU"/>
              </w:rPr>
              <w:t>0801 431 0000 560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szCs w:val="24"/>
              </w:rPr>
            </w:pPr>
            <w:r w:rsidRPr="0007358F">
              <w:rPr>
                <w:szCs w:val="24"/>
              </w:rPr>
              <w:t>Чел.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4900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443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</w:rPr>
              <w:t>4</w:t>
            </w:r>
            <w:r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618</w:t>
            </w:r>
            <w:r w:rsidRPr="0007358F">
              <w:rPr>
                <w:b/>
                <w:szCs w:val="24"/>
              </w:rPr>
              <w:t>,</w:t>
            </w:r>
            <w:r w:rsidRPr="0007358F">
              <w:rPr>
                <w:b/>
                <w:szCs w:val="24"/>
                <w:lang w:val="en-US"/>
              </w:rPr>
              <w:t>0</w:t>
            </w:r>
          </w:p>
        </w:tc>
        <w:tc>
          <w:tcPr>
            <w:tcW w:w="825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63232" w:rsidRPr="0007358F" w:rsidRDefault="00863232" w:rsidP="00995974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</w:t>
            </w:r>
            <w:r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>618</w:t>
            </w:r>
            <w:r w:rsidRPr="0007358F">
              <w:rPr>
                <w:b/>
                <w:szCs w:val="24"/>
              </w:rPr>
              <w:t>,0</w:t>
            </w:r>
          </w:p>
        </w:tc>
      </w:tr>
    </w:tbl>
    <w:p w:rsidR="00863232" w:rsidRPr="0007358F" w:rsidRDefault="00863232" w:rsidP="00863232">
      <w:pPr>
        <w:spacing w:before="480"/>
        <w:jc w:val="both"/>
        <w:rPr>
          <w:szCs w:val="24"/>
        </w:rPr>
      </w:pPr>
      <w:r w:rsidRPr="0007358F">
        <w:rPr>
          <w:szCs w:val="24"/>
        </w:rPr>
        <w:t>Разработчик (ответственный за реализацию) Муниципальной программы</w:t>
      </w:r>
    </w:p>
    <w:p w:rsidR="00863232" w:rsidRPr="0007358F" w:rsidRDefault="00863232" w:rsidP="00863232">
      <w:pPr>
        <w:rPr>
          <w:szCs w:val="24"/>
        </w:rPr>
      </w:pPr>
      <w:r w:rsidRPr="0007358F">
        <w:rPr>
          <w:szCs w:val="24"/>
        </w:rPr>
        <w:t>Исполнитель Муниципальной программы</w:t>
      </w:r>
    </w:p>
    <w:p w:rsidR="00863232" w:rsidRPr="0007358F" w:rsidRDefault="00863232" w:rsidP="00863232">
      <w:pPr>
        <w:tabs>
          <w:tab w:val="left" w:pos="8647"/>
        </w:tabs>
        <w:spacing w:line="240" w:lineRule="auto"/>
        <w:jc w:val="both"/>
        <w:rPr>
          <w:szCs w:val="24"/>
        </w:rPr>
      </w:pPr>
      <w:r w:rsidRPr="0007358F">
        <w:rPr>
          <w:szCs w:val="24"/>
        </w:rPr>
        <w:t xml:space="preserve">Главный специалист организационно-правового отдела                                                 </w:t>
      </w:r>
      <w:proofErr w:type="spellStart"/>
      <w:r w:rsidRPr="0007358F">
        <w:rPr>
          <w:szCs w:val="24"/>
        </w:rPr>
        <w:t>Н.И.Гречишкина</w:t>
      </w:r>
      <w:proofErr w:type="spellEnd"/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863232" w:rsidRDefault="00863232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sectPr w:rsidR="00863232" w:rsidSect="003B324A">
      <w:pgSz w:w="11906" w:h="16838" w:code="9"/>
      <w:pgMar w:top="709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F70B3E" w:rsidRPr="00AF33CE" w:rsidRDefault="00F70B3E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CCB0352"/>
    <w:multiLevelType w:val="multilevel"/>
    <w:tmpl w:val="0BC25C9C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142ABC"/>
    <w:multiLevelType w:val="multilevel"/>
    <w:tmpl w:val="6C625D56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8F51DD9"/>
    <w:multiLevelType w:val="multilevel"/>
    <w:tmpl w:val="70CA5F02"/>
    <w:lvl w:ilvl="0">
      <w:start w:val="1"/>
      <w:numFmt w:val="bullet"/>
      <w:lvlText w:val="-"/>
      <w:lvlJc w:val="left"/>
      <w:pPr>
        <w:ind w:left="754" w:hanging="360"/>
      </w:pPr>
      <w:rPr>
        <w:rFonts w:ascii="OpenSymbol" w:hAnsi="OpenSymbol" w:cs="OpenSymbol" w:hint="default"/>
      </w:rPr>
    </w:lvl>
    <w:lvl w:ilvl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9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1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5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7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14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2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7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6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9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26"/>
  </w:num>
  <w:num w:numId="3">
    <w:abstractNumId w:val="18"/>
  </w:num>
  <w:num w:numId="4">
    <w:abstractNumId w:val="39"/>
  </w:num>
  <w:num w:numId="5">
    <w:abstractNumId w:val="47"/>
  </w:num>
  <w:num w:numId="6">
    <w:abstractNumId w:val="24"/>
  </w:num>
  <w:num w:numId="7">
    <w:abstractNumId w:val="38"/>
  </w:num>
  <w:num w:numId="8">
    <w:abstractNumId w:val="31"/>
  </w:num>
  <w:num w:numId="9">
    <w:abstractNumId w:val="46"/>
  </w:num>
  <w:num w:numId="10">
    <w:abstractNumId w:val="19"/>
  </w:num>
  <w:num w:numId="11">
    <w:abstractNumId w:val="30"/>
  </w:num>
  <w:num w:numId="12">
    <w:abstractNumId w:val="45"/>
  </w:num>
  <w:num w:numId="13">
    <w:abstractNumId w:val="48"/>
  </w:num>
  <w:num w:numId="14">
    <w:abstractNumId w:val="14"/>
  </w:num>
  <w:num w:numId="15">
    <w:abstractNumId w:val="25"/>
  </w:num>
  <w:num w:numId="16">
    <w:abstractNumId w:val="3"/>
  </w:num>
  <w:num w:numId="17">
    <w:abstractNumId w:val="27"/>
  </w:num>
  <w:num w:numId="18">
    <w:abstractNumId w:val="10"/>
  </w:num>
  <w:num w:numId="19">
    <w:abstractNumId w:val="37"/>
  </w:num>
  <w:num w:numId="20">
    <w:abstractNumId w:val="33"/>
  </w:num>
  <w:num w:numId="21">
    <w:abstractNumId w:val="36"/>
  </w:num>
  <w:num w:numId="22">
    <w:abstractNumId w:val="20"/>
  </w:num>
  <w:num w:numId="23">
    <w:abstractNumId w:val="17"/>
  </w:num>
  <w:num w:numId="24">
    <w:abstractNumId w:val="49"/>
  </w:num>
  <w:num w:numId="25">
    <w:abstractNumId w:val="13"/>
  </w:num>
  <w:num w:numId="26">
    <w:abstractNumId w:val="41"/>
  </w:num>
  <w:num w:numId="27">
    <w:abstractNumId w:val="29"/>
  </w:num>
  <w:num w:numId="28">
    <w:abstractNumId w:val="43"/>
  </w:num>
  <w:num w:numId="29">
    <w:abstractNumId w:val="2"/>
  </w:num>
  <w:num w:numId="30">
    <w:abstractNumId w:val="9"/>
  </w:num>
  <w:num w:numId="31">
    <w:abstractNumId w:val="1"/>
  </w:num>
  <w:num w:numId="32">
    <w:abstractNumId w:val="15"/>
  </w:num>
  <w:num w:numId="33">
    <w:abstractNumId w:val="44"/>
  </w:num>
  <w:num w:numId="34">
    <w:abstractNumId w:val="6"/>
  </w:num>
  <w:num w:numId="35">
    <w:abstractNumId w:val="40"/>
  </w:num>
  <w:num w:numId="36">
    <w:abstractNumId w:val="28"/>
  </w:num>
  <w:num w:numId="37">
    <w:abstractNumId w:val="8"/>
  </w:num>
  <w:num w:numId="38">
    <w:abstractNumId w:val="7"/>
  </w:num>
  <w:num w:numId="39">
    <w:abstractNumId w:val="16"/>
  </w:num>
  <w:num w:numId="40">
    <w:abstractNumId w:val="23"/>
  </w:num>
  <w:num w:numId="41">
    <w:abstractNumId w:val="22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2"/>
  </w:num>
  <w:num w:numId="44">
    <w:abstractNumId w:val="21"/>
  </w:num>
  <w:num w:numId="45">
    <w:abstractNumId w:val="35"/>
  </w:num>
  <w:num w:numId="46">
    <w:abstractNumId w:val="34"/>
  </w:num>
  <w:num w:numId="47">
    <w:abstractNumId w:val="0"/>
  </w:num>
  <w:num w:numId="48">
    <w:abstractNumId w:val="11"/>
  </w:num>
  <w:num w:numId="49">
    <w:abstractNumId w:val="5"/>
  </w:num>
  <w:num w:numId="50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6F1A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24A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471CC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21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7F8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32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071A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752D49E6"/>
  <w15:docId w15:val="{F336CB9F-95D0-4DEC-8BF0-1D7CCDC64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B316D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FA78FD-7985-463E-8883-57D5AA87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2509</Words>
  <Characters>14305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3</cp:revision>
  <cp:lastPrinted>2021-11-25T11:15:00Z</cp:lastPrinted>
  <dcterms:created xsi:type="dcterms:W3CDTF">2022-04-05T07:30:00Z</dcterms:created>
  <dcterms:modified xsi:type="dcterms:W3CDTF">2022-04-11T13:11:00Z</dcterms:modified>
</cp:coreProperties>
</file>