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13974" w14:textId="77777777" w:rsidR="003D5AAC" w:rsidRPr="003D5AAC" w:rsidRDefault="003D5AAC" w:rsidP="003D5AAC">
      <w:pPr>
        <w:keepNext/>
        <w:widowControl/>
        <w:tabs>
          <w:tab w:val="center" w:pos="5264"/>
        </w:tabs>
        <w:autoSpaceDE/>
        <w:autoSpaceDN/>
        <w:jc w:val="center"/>
        <w:outlineLvl w:val="0"/>
        <w:rPr>
          <w:b/>
          <w:sz w:val="24"/>
          <w:szCs w:val="24"/>
          <w:lang w:eastAsia="ru-RU"/>
        </w:rPr>
      </w:pPr>
      <w:r w:rsidRPr="003D5AAC">
        <w:rPr>
          <w:b/>
          <w:sz w:val="24"/>
          <w:szCs w:val="24"/>
          <w:lang w:eastAsia="ru-RU"/>
        </w:rPr>
        <w:t>МЕСТНАЯ АДМИНИСТРАЦИЯ</w:t>
      </w:r>
    </w:p>
    <w:p w14:paraId="51E5FE04" w14:textId="77777777" w:rsidR="003D5AAC" w:rsidRPr="003D5AAC" w:rsidRDefault="003D5AAC" w:rsidP="003D5AAC">
      <w:pPr>
        <w:widowControl/>
        <w:pBdr>
          <w:bottom w:val="single" w:sz="4" w:space="1" w:color="auto"/>
        </w:pBdr>
        <w:autoSpaceDE/>
        <w:autoSpaceDN/>
        <w:jc w:val="center"/>
        <w:rPr>
          <w:b/>
          <w:sz w:val="24"/>
          <w:szCs w:val="24"/>
          <w:lang w:eastAsia="ru-RU"/>
        </w:rPr>
      </w:pPr>
      <w:r w:rsidRPr="003D5AAC">
        <w:rPr>
          <w:b/>
          <w:sz w:val="24"/>
          <w:szCs w:val="24"/>
          <w:lang w:eastAsia="ru-RU"/>
        </w:rPr>
        <w:t>внутригородского муниципального образования Санкт-Петербурга</w:t>
      </w:r>
    </w:p>
    <w:p w14:paraId="7F4EC859" w14:textId="77777777" w:rsidR="003D5AAC" w:rsidRPr="003D5AAC" w:rsidRDefault="003D5AAC" w:rsidP="003D5AAC">
      <w:pPr>
        <w:widowControl/>
        <w:pBdr>
          <w:bottom w:val="single" w:sz="4" w:space="1" w:color="auto"/>
        </w:pBdr>
        <w:autoSpaceDE/>
        <w:autoSpaceDN/>
        <w:jc w:val="center"/>
        <w:rPr>
          <w:b/>
          <w:sz w:val="24"/>
          <w:szCs w:val="24"/>
          <w:lang w:eastAsia="ru-RU"/>
        </w:rPr>
      </w:pPr>
      <w:r w:rsidRPr="003D5AAC">
        <w:rPr>
          <w:b/>
          <w:sz w:val="24"/>
          <w:szCs w:val="24"/>
          <w:lang w:eastAsia="ru-RU"/>
        </w:rPr>
        <w:t>Муниципальный округ № 15</w:t>
      </w:r>
    </w:p>
    <w:p w14:paraId="0C6909ED" w14:textId="77777777" w:rsidR="003D5AAC" w:rsidRPr="003D5AAC" w:rsidRDefault="003D5AAC" w:rsidP="003D5AAC">
      <w:pPr>
        <w:widowControl/>
        <w:autoSpaceDE/>
        <w:autoSpaceDN/>
        <w:jc w:val="center"/>
        <w:rPr>
          <w:b/>
          <w:sz w:val="24"/>
          <w:szCs w:val="24"/>
          <w:lang w:eastAsia="ru-RU"/>
        </w:rPr>
      </w:pPr>
    </w:p>
    <w:p w14:paraId="34AE8BDC" w14:textId="77777777" w:rsidR="003D5AAC" w:rsidRPr="003D5AAC" w:rsidRDefault="003D5AAC" w:rsidP="003D5AAC">
      <w:pPr>
        <w:keepNext/>
        <w:widowControl/>
        <w:autoSpaceDE/>
        <w:autoSpaceDN/>
        <w:jc w:val="center"/>
        <w:outlineLvl w:val="1"/>
        <w:rPr>
          <w:b/>
          <w:sz w:val="24"/>
          <w:szCs w:val="24"/>
          <w:lang w:eastAsia="ru-RU"/>
        </w:rPr>
      </w:pPr>
    </w:p>
    <w:p w14:paraId="27384AB2" w14:textId="77777777" w:rsidR="003D5AAC" w:rsidRPr="003D5AAC" w:rsidRDefault="003D5AAC" w:rsidP="003D5AAC">
      <w:pPr>
        <w:keepNext/>
        <w:widowControl/>
        <w:autoSpaceDE/>
        <w:autoSpaceDN/>
        <w:jc w:val="center"/>
        <w:outlineLvl w:val="1"/>
        <w:rPr>
          <w:b/>
          <w:sz w:val="24"/>
          <w:szCs w:val="24"/>
          <w:lang w:eastAsia="ru-RU"/>
        </w:rPr>
      </w:pPr>
      <w:r w:rsidRPr="003D5AAC">
        <w:rPr>
          <w:b/>
          <w:sz w:val="24"/>
          <w:szCs w:val="24"/>
          <w:lang w:eastAsia="ru-RU"/>
        </w:rPr>
        <w:t>ПОСТАНОВЛЕНИЕ</w:t>
      </w:r>
    </w:p>
    <w:p w14:paraId="359644FD" w14:textId="77777777" w:rsidR="003D5AAC" w:rsidRPr="003D5AAC" w:rsidRDefault="003D5AAC" w:rsidP="003D5AAC">
      <w:pPr>
        <w:widowControl/>
        <w:autoSpaceDE/>
        <w:autoSpaceDN/>
        <w:rPr>
          <w:b/>
          <w:sz w:val="24"/>
          <w:szCs w:val="24"/>
          <w:lang w:eastAsia="ru-RU"/>
        </w:rPr>
      </w:pPr>
    </w:p>
    <w:p w14:paraId="60E16BD5" w14:textId="77777777" w:rsidR="003D5AAC" w:rsidRPr="003D5AAC" w:rsidRDefault="00B05B1F" w:rsidP="003D5AAC">
      <w:pPr>
        <w:widowControl/>
        <w:autoSpaceDE/>
        <w:autoSpaceDN/>
        <w:rPr>
          <w:sz w:val="24"/>
          <w:szCs w:val="24"/>
          <w:lang w:eastAsia="ru-RU"/>
        </w:rPr>
      </w:pPr>
      <w:r>
        <w:rPr>
          <w:sz w:val="24"/>
          <w:szCs w:val="24"/>
          <w:lang w:eastAsia="ru-RU"/>
        </w:rPr>
        <w:t>23.05.</w:t>
      </w:r>
      <w:r w:rsidR="003D5AAC">
        <w:rPr>
          <w:sz w:val="24"/>
          <w:szCs w:val="24"/>
          <w:lang w:eastAsia="ru-RU"/>
        </w:rPr>
        <w:t xml:space="preserve"> </w:t>
      </w:r>
      <w:r w:rsidR="003D5AAC" w:rsidRPr="003D5AAC">
        <w:rPr>
          <w:sz w:val="24"/>
          <w:szCs w:val="24"/>
          <w:lang w:eastAsia="ru-RU"/>
        </w:rPr>
        <w:t>202</w:t>
      </w:r>
      <w:r w:rsidR="003D5AAC">
        <w:rPr>
          <w:sz w:val="24"/>
          <w:szCs w:val="24"/>
          <w:lang w:eastAsia="ru-RU"/>
        </w:rPr>
        <w:t>2</w:t>
      </w:r>
      <w:r w:rsidR="003D5AAC" w:rsidRPr="003D5AAC">
        <w:rPr>
          <w:sz w:val="24"/>
          <w:szCs w:val="24"/>
          <w:lang w:eastAsia="ru-RU"/>
        </w:rPr>
        <w:t xml:space="preserve"> г.                                                                                                                        </w:t>
      </w:r>
      <w:r>
        <w:rPr>
          <w:sz w:val="24"/>
          <w:szCs w:val="24"/>
          <w:lang w:eastAsia="ru-RU"/>
        </w:rPr>
        <w:t xml:space="preserve">   </w:t>
      </w:r>
      <w:r w:rsidR="003D5AAC" w:rsidRPr="003D5AAC">
        <w:rPr>
          <w:sz w:val="24"/>
          <w:szCs w:val="24"/>
          <w:lang w:eastAsia="ru-RU"/>
        </w:rPr>
        <w:t xml:space="preserve">        № </w:t>
      </w:r>
      <w:r>
        <w:rPr>
          <w:sz w:val="24"/>
          <w:szCs w:val="24"/>
          <w:lang w:eastAsia="ru-RU"/>
        </w:rPr>
        <w:t>9.3</w:t>
      </w:r>
    </w:p>
    <w:p w14:paraId="42F2C6FC" w14:textId="77777777" w:rsidR="003D5AAC" w:rsidRDefault="003D5AAC">
      <w:pPr>
        <w:spacing w:before="105" w:line="235" w:lineRule="auto"/>
        <w:ind w:left="107" w:right="163" w:firstLine="532"/>
        <w:jc w:val="both"/>
        <w:rPr>
          <w:sz w:val="24"/>
          <w:szCs w:val="24"/>
        </w:rPr>
      </w:pPr>
    </w:p>
    <w:tbl>
      <w:tblPr>
        <w:tblStyle w:val="a6"/>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tblGrid>
      <w:tr w:rsidR="00B66DA1" w14:paraId="06FCC21D" w14:textId="77777777" w:rsidTr="00B66DA1">
        <w:tc>
          <w:tcPr>
            <w:tcW w:w="5245" w:type="dxa"/>
            <w:hideMark/>
          </w:tcPr>
          <w:p w14:paraId="76C88E01" w14:textId="77777777" w:rsidR="00B66DA1" w:rsidRPr="00B66DA1" w:rsidRDefault="00B66DA1" w:rsidP="00B66DA1">
            <w:pPr>
              <w:adjustRightInd w:val="0"/>
              <w:jc w:val="both"/>
              <w:rPr>
                <w:b/>
                <w:i/>
                <w:sz w:val="24"/>
                <w:szCs w:val="24"/>
                <w:lang w:eastAsia="ru-RU"/>
              </w:rPr>
            </w:pPr>
            <w:r w:rsidRPr="00592CE9">
              <w:rPr>
                <w:b/>
                <w:i/>
                <w:sz w:val="24"/>
                <w:szCs w:val="24"/>
                <w:lang w:eastAsia="ru-RU"/>
              </w:rPr>
              <w:t xml:space="preserve">О внесении изменений </w:t>
            </w:r>
            <w:bookmarkStart w:id="0" w:name="_Hlk92891508"/>
            <w:r w:rsidRPr="00592CE9">
              <w:rPr>
                <w:b/>
                <w:i/>
                <w:sz w:val="24"/>
                <w:szCs w:val="24"/>
                <w:lang w:eastAsia="ru-RU"/>
              </w:rPr>
              <w:t>в Постановлени</w:t>
            </w:r>
            <w:r w:rsidR="004223AE">
              <w:rPr>
                <w:b/>
                <w:i/>
                <w:sz w:val="24"/>
                <w:szCs w:val="24"/>
                <w:lang w:eastAsia="ru-RU"/>
              </w:rPr>
              <w:t>я</w:t>
            </w:r>
            <w:r w:rsidRPr="00592CE9">
              <w:rPr>
                <w:b/>
                <w:i/>
                <w:sz w:val="24"/>
                <w:szCs w:val="24"/>
                <w:lang w:eastAsia="ru-RU"/>
              </w:rPr>
              <w:t xml:space="preserve"> Местной</w:t>
            </w:r>
            <w:r>
              <w:rPr>
                <w:b/>
                <w:i/>
                <w:sz w:val="24"/>
                <w:szCs w:val="24"/>
                <w:lang w:eastAsia="ru-RU"/>
              </w:rPr>
              <w:t xml:space="preserve"> </w:t>
            </w:r>
            <w:r w:rsidRPr="00592CE9">
              <w:rPr>
                <w:b/>
                <w:i/>
                <w:sz w:val="24"/>
                <w:szCs w:val="24"/>
                <w:lang w:eastAsia="ru-RU"/>
              </w:rPr>
              <w:t>Администрации внутригородского муниципального образовани</w:t>
            </w:r>
            <w:r>
              <w:rPr>
                <w:b/>
                <w:i/>
                <w:sz w:val="24"/>
                <w:szCs w:val="24"/>
                <w:lang w:eastAsia="ru-RU"/>
              </w:rPr>
              <w:t>я</w:t>
            </w:r>
            <w:r w:rsidRPr="00592CE9">
              <w:rPr>
                <w:b/>
                <w:i/>
                <w:sz w:val="24"/>
                <w:szCs w:val="24"/>
                <w:lang w:eastAsia="ru-RU"/>
              </w:rPr>
              <w:t xml:space="preserve"> Санкт-Петербурга</w:t>
            </w:r>
            <w:r>
              <w:rPr>
                <w:b/>
                <w:i/>
                <w:sz w:val="24"/>
                <w:szCs w:val="24"/>
                <w:lang w:eastAsia="ru-RU"/>
              </w:rPr>
              <w:t xml:space="preserve"> </w:t>
            </w:r>
            <w:r w:rsidRPr="00592CE9">
              <w:rPr>
                <w:b/>
                <w:i/>
                <w:sz w:val="24"/>
                <w:szCs w:val="24"/>
                <w:lang w:eastAsia="ru-RU"/>
              </w:rPr>
              <w:t xml:space="preserve">Муниципальный округ №15 от </w:t>
            </w:r>
            <w:bookmarkEnd w:id="0"/>
            <w:proofErr w:type="gramStart"/>
            <w:r w:rsidR="004223AE">
              <w:rPr>
                <w:b/>
                <w:i/>
                <w:sz w:val="24"/>
                <w:szCs w:val="24"/>
                <w:lang w:eastAsia="ru-RU"/>
              </w:rPr>
              <w:t>08.04.2013  №</w:t>
            </w:r>
            <w:proofErr w:type="gramEnd"/>
            <w:r w:rsidR="00CA64F5">
              <w:rPr>
                <w:b/>
                <w:i/>
                <w:sz w:val="24"/>
                <w:szCs w:val="24"/>
                <w:lang w:eastAsia="ru-RU"/>
              </w:rPr>
              <w:t xml:space="preserve"> 28.1, </w:t>
            </w:r>
            <w:r w:rsidR="004223AE">
              <w:rPr>
                <w:b/>
                <w:i/>
                <w:sz w:val="24"/>
                <w:szCs w:val="24"/>
                <w:lang w:eastAsia="ru-RU"/>
              </w:rPr>
              <w:t xml:space="preserve">28.2, № 28.3, №28.4, №28.5, №28.6, </w:t>
            </w:r>
            <w:r w:rsidR="003A37D9">
              <w:rPr>
                <w:b/>
                <w:i/>
                <w:sz w:val="24"/>
                <w:szCs w:val="24"/>
                <w:lang w:eastAsia="ru-RU"/>
              </w:rPr>
              <w:t xml:space="preserve">№28.7, </w:t>
            </w:r>
            <w:r w:rsidR="004223AE">
              <w:rPr>
                <w:b/>
                <w:i/>
                <w:sz w:val="24"/>
                <w:szCs w:val="24"/>
                <w:lang w:eastAsia="ru-RU"/>
              </w:rPr>
              <w:t>№28.8,</w:t>
            </w:r>
            <w:r w:rsidR="003A37D9">
              <w:rPr>
                <w:b/>
                <w:i/>
                <w:sz w:val="24"/>
                <w:szCs w:val="24"/>
                <w:lang w:eastAsia="ru-RU"/>
              </w:rPr>
              <w:t xml:space="preserve"> </w:t>
            </w:r>
            <w:r w:rsidR="004223AE">
              <w:rPr>
                <w:b/>
                <w:i/>
                <w:sz w:val="24"/>
                <w:szCs w:val="24"/>
                <w:lang w:eastAsia="ru-RU"/>
              </w:rPr>
              <w:t>№28.9, № 28.12, № 28.13</w:t>
            </w:r>
          </w:p>
        </w:tc>
      </w:tr>
    </w:tbl>
    <w:p w14:paraId="29AF8EDB" w14:textId="77777777" w:rsidR="003D5AAC" w:rsidRPr="00F660F4" w:rsidRDefault="003D5AAC" w:rsidP="003D5AAC">
      <w:pPr>
        <w:adjustRightInd w:val="0"/>
        <w:ind w:firstLine="567"/>
        <w:jc w:val="both"/>
        <w:rPr>
          <w:sz w:val="24"/>
          <w:szCs w:val="24"/>
          <w:lang w:eastAsia="ru-RU"/>
        </w:rPr>
      </w:pPr>
    </w:p>
    <w:p w14:paraId="4F082380" w14:textId="77777777" w:rsidR="003C77A5" w:rsidRPr="00745FE9" w:rsidRDefault="003D5AAC" w:rsidP="003C77A5">
      <w:pPr>
        <w:adjustRightInd w:val="0"/>
        <w:ind w:firstLine="709"/>
        <w:jc w:val="both"/>
        <w:rPr>
          <w:sz w:val="24"/>
          <w:szCs w:val="24"/>
          <w:lang w:eastAsia="ru-RU"/>
        </w:rPr>
      </w:pPr>
      <w:r w:rsidRPr="00E271EB">
        <w:rPr>
          <w:sz w:val="24"/>
          <w:szCs w:val="24"/>
          <w:lang w:eastAsia="ru-RU"/>
        </w:rPr>
        <w:t>В соответствии с Федеральным законом от 27 июля 2010 года № 210-ФЗ «Об организации предоставления государс</w:t>
      </w:r>
      <w:r>
        <w:rPr>
          <w:sz w:val="24"/>
          <w:szCs w:val="24"/>
          <w:lang w:eastAsia="ru-RU"/>
        </w:rPr>
        <w:t xml:space="preserve">твенных и муниципальных услуг», </w:t>
      </w:r>
      <w:r w:rsidRPr="00E271EB">
        <w:rPr>
          <w:sz w:val="24"/>
          <w:szCs w:val="24"/>
          <w:lang w:eastAsia="ru-RU"/>
        </w:rPr>
        <w:t>Местная Администрация</w:t>
      </w:r>
      <w:r>
        <w:rPr>
          <w:sz w:val="24"/>
          <w:szCs w:val="24"/>
          <w:lang w:eastAsia="ru-RU"/>
        </w:rPr>
        <w:t xml:space="preserve"> внутригородского муниципального образования</w:t>
      </w:r>
      <w:r w:rsidRPr="00E271EB">
        <w:rPr>
          <w:sz w:val="24"/>
          <w:szCs w:val="24"/>
          <w:lang w:eastAsia="ru-RU"/>
        </w:rPr>
        <w:t xml:space="preserve"> </w:t>
      </w:r>
      <w:r>
        <w:rPr>
          <w:sz w:val="24"/>
          <w:szCs w:val="24"/>
          <w:lang w:eastAsia="ru-RU"/>
        </w:rPr>
        <w:t xml:space="preserve">Санкт-Петербурга </w:t>
      </w:r>
      <w:r w:rsidRPr="00E271EB">
        <w:rPr>
          <w:sz w:val="24"/>
          <w:szCs w:val="24"/>
          <w:lang w:eastAsia="ru-RU"/>
        </w:rPr>
        <w:t>Муниципальный округ № 15</w:t>
      </w:r>
      <w:r w:rsidR="003C77A5">
        <w:rPr>
          <w:sz w:val="24"/>
          <w:szCs w:val="24"/>
          <w:lang w:eastAsia="ru-RU"/>
        </w:rPr>
        <w:t xml:space="preserve">, </w:t>
      </w:r>
      <w:r w:rsidR="003C77A5" w:rsidRPr="00745FE9">
        <w:rPr>
          <w:bCs/>
          <w:sz w:val="24"/>
          <w:szCs w:val="24"/>
        </w:rPr>
        <w:t xml:space="preserve">на основании </w:t>
      </w:r>
      <w:r w:rsidR="003C77A5">
        <w:rPr>
          <w:bCs/>
          <w:sz w:val="24"/>
          <w:szCs w:val="24"/>
        </w:rPr>
        <w:t xml:space="preserve">протестов Прокурора Выборгского района Санкт-Петербурга от </w:t>
      </w:r>
      <w:r w:rsidR="004223AE">
        <w:rPr>
          <w:bCs/>
          <w:sz w:val="24"/>
          <w:szCs w:val="24"/>
        </w:rPr>
        <w:t>21.03.2022</w:t>
      </w:r>
      <w:r w:rsidR="003C77A5">
        <w:rPr>
          <w:bCs/>
          <w:sz w:val="24"/>
          <w:szCs w:val="24"/>
        </w:rPr>
        <w:t xml:space="preserve"> № 03-01-2021 </w:t>
      </w:r>
    </w:p>
    <w:p w14:paraId="0646CB55" w14:textId="77777777" w:rsidR="003D5AAC" w:rsidRDefault="003D5AAC" w:rsidP="003D5AAC">
      <w:pPr>
        <w:jc w:val="center"/>
        <w:rPr>
          <w:szCs w:val="24"/>
        </w:rPr>
      </w:pPr>
    </w:p>
    <w:p w14:paraId="64F32995" w14:textId="77777777" w:rsidR="003D5AAC" w:rsidRPr="00F660F4" w:rsidRDefault="003D5AAC" w:rsidP="00F660F4">
      <w:pPr>
        <w:ind w:firstLine="567"/>
        <w:jc w:val="center"/>
        <w:rPr>
          <w:sz w:val="24"/>
          <w:szCs w:val="24"/>
        </w:rPr>
      </w:pPr>
      <w:r w:rsidRPr="00F660F4">
        <w:rPr>
          <w:sz w:val="24"/>
          <w:szCs w:val="24"/>
        </w:rPr>
        <w:t>ПОСТАНОВЛЯЕТ:</w:t>
      </w:r>
    </w:p>
    <w:p w14:paraId="5F8F31B0" w14:textId="77777777" w:rsidR="00F660F4" w:rsidRPr="00F660F4" w:rsidRDefault="00F660F4" w:rsidP="003D5AAC">
      <w:pPr>
        <w:ind w:firstLine="567"/>
        <w:rPr>
          <w:sz w:val="24"/>
          <w:szCs w:val="24"/>
        </w:rPr>
      </w:pPr>
    </w:p>
    <w:p w14:paraId="137210BF" w14:textId="77777777" w:rsidR="003A37D9" w:rsidRDefault="006231C9" w:rsidP="009B0FF3">
      <w:pPr>
        <w:pStyle w:val="a5"/>
        <w:numPr>
          <w:ilvl w:val="0"/>
          <w:numId w:val="4"/>
        </w:numPr>
        <w:spacing w:line="276" w:lineRule="auto"/>
        <w:ind w:left="0" w:firstLine="360"/>
        <w:rPr>
          <w:sz w:val="24"/>
          <w:szCs w:val="24"/>
        </w:rPr>
      </w:pPr>
      <w:bookmarkStart w:id="1" w:name="_Hlk101869282"/>
      <w:r w:rsidRPr="009B0FF3">
        <w:rPr>
          <w:sz w:val="24"/>
          <w:szCs w:val="24"/>
        </w:rPr>
        <w:t xml:space="preserve">Внести </w:t>
      </w:r>
      <w:r w:rsidR="003C707F" w:rsidRPr="009B0FF3">
        <w:rPr>
          <w:sz w:val="24"/>
          <w:szCs w:val="24"/>
        </w:rPr>
        <w:t>в</w:t>
      </w:r>
      <w:r w:rsidRPr="009B0FF3">
        <w:rPr>
          <w:sz w:val="24"/>
          <w:szCs w:val="24"/>
        </w:rPr>
        <w:t xml:space="preserve"> </w:t>
      </w:r>
      <w:r w:rsidR="003C707F" w:rsidRPr="009B0FF3">
        <w:rPr>
          <w:sz w:val="24"/>
          <w:szCs w:val="24"/>
        </w:rPr>
        <w:t>А</w:t>
      </w:r>
      <w:r w:rsidRPr="009B0FF3">
        <w:rPr>
          <w:sz w:val="24"/>
          <w:szCs w:val="24"/>
        </w:rPr>
        <w:t>дминистративн</w:t>
      </w:r>
      <w:r w:rsidR="003A37D9">
        <w:rPr>
          <w:sz w:val="24"/>
          <w:szCs w:val="24"/>
        </w:rPr>
        <w:t>ые</w:t>
      </w:r>
      <w:r w:rsidRPr="009B0FF3">
        <w:rPr>
          <w:sz w:val="24"/>
          <w:szCs w:val="24"/>
        </w:rPr>
        <w:t xml:space="preserve"> регламент</w:t>
      </w:r>
      <w:r w:rsidR="003A37D9">
        <w:rPr>
          <w:sz w:val="24"/>
          <w:szCs w:val="24"/>
        </w:rPr>
        <w:t>ы</w:t>
      </w:r>
      <w:r w:rsidRPr="009B0FF3">
        <w:rPr>
          <w:sz w:val="24"/>
          <w:szCs w:val="24"/>
        </w:rPr>
        <w:t xml:space="preserve"> Местной Администрации внутригородского муниципального образования Санкт- Петербурга Муниципальный округ </w:t>
      </w:r>
      <w:r w:rsidR="003C707F" w:rsidRPr="009B0FF3">
        <w:rPr>
          <w:sz w:val="24"/>
          <w:szCs w:val="24"/>
        </w:rPr>
        <w:t>№</w:t>
      </w:r>
      <w:r w:rsidRPr="009B0FF3">
        <w:rPr>
          <w:sz w:val="24"/>
          <w:szCs w:val="24"/>
        </w:rPr>
        <w:t xml:space="preserve"> 15 </w:t>
      </w:r>
    </w:p>
    <w:p w14:paraId="19F920C4" w14:textId="77777777" w:rsidR="00CA64F5" w:rsidRDefault="00CA64F5" w:rsidP="00CA64F5">
      <w:pPr>
        <w:pStyle w:val="a5"/>
        <w:spacing w:line="276" w:lineRule="auto"/>
        <w:ind w:left="0" w:firstLine="360"/>
        <w:rPr>
          <w:sz w:val="24"/>
          <w:szCs w:val="24"/>
        </w:rPr>
      </w:pPr>
      <w:r>
        <w:rPr>
          <w:sz w:val="24"/>
          <w:szCs w:val="24"/>
        </w:rPr>
        <w:t xml:space="preserve">- </w:t>
      </w:r>
      <w:r w:rsidRPr="00CA64F5">
        <w:rPr>
          <w:sz w:val="24"/>
          <w:szCs w:val="24"/>
        </w:rPr>
        <w:t>по предоставлению Местной Администрацией внутригородского Муниципального образования Муниципальный округ № 15 Санкт-Петербурга,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выдаче разрешения на раздельное проживание попечителей и их несовершеннолетних подопечных</w:t>
      </w:r>
      <w:r>
        <w:rPr>
          <w:sz w:val="24"/>
          <w:szCs w:val="24"/>
        </w:rPr>
        <w:t xml:space="preserve">, </w:t>
      </w:r>
      <w:r w:rsidRPr="009B0FF3">
        <w:rPr>
          <w:sz w:val="24"/>
          <w:szCs w:val="24"/>
        </w:rPr>
        <w:t xml:space="preserve">утвержденный постановлением Местной </w:t>
      </w:r>
      <w:r>
        <w:rPr>
          <w:sz w:val="24"/>
          <w:szCs w:val="24"/>
        </w:rPr>
        <w:t>А</w:t>
      </w:r>
      <w:r w:rsidRPr="009B0FF3">
        <w:rPr>
          <w:sz w:val="24"/>
          <w:szCs w:val="24"/>
        </w:rPr>
        <w:t xml:space="preserve">дминистрации внутригородского муниципального образования Санкт-Петербурга </w:t>
      </w:r>
      <w:r>
        <w:rPr>
          <w:sz w:val="24"/>
          <w:szCs w:val="24"/>
        </w:rPr>
        <w:t>М</w:t>
      </w:r>
      <w:r w:rsidRPr="009B0FF3">
        <w:rPr>
          <w:sz w:val="24"/>
          <w:szCs w:val="24"/>
        </w:rPr>
        <w:t xml:space="preserve">униципальный округ № 15 </w:t>
      </w:r>
      <w:r w:rsidRPr="0087669A">
        <w:rPr>
          <w:b/>
          <w:sz w:val="24"/>
          <w:szCs w:val="24"/>
        </w:rPr>
        <w:t>от 08.04.2013 № 28.</w:t>
      </w:r>
      <w:r>
        <w:rPr>
          <w:b/>
          <w:sz w:val="24"/>
          <w:szCs w:val="24"/>
        </w:rPr>
        <w:t>1;</w:t>
      </w:r>
    </w:p>
    <w:bookmarkEnd w:id="1"/>
    <w:p w14:paraId="056ACD95" w14:textId="77777777" w:rsidR="003A37D9" w:rsidRDefault="003A37D9" w:rsidP="003A37D9">
      <w:pPr>
        <w:pStyle w:val="a5"/>
        <w:spacing w:line="276" w:lineRule="auto"/>
        <w:ind w:left="0" w:firstLine="360"/>
        <w:rPr>
          <w:sz w:val="24"/>
          <w:szCs w:val="24"/>
        </w:rPr>
      </w:pPr>
      <w:r>
        <w:rPr>
          <w:sz w:val="24"/>
          <w:szCs w:val="24"/>
        </w:rPr>
        <w:t xml:space="preserve">- </w:t>
      </w:r>
      <w:r w:rsidRPr="003A37D9">
        <w:rPr>
          <w:sz w:val="24"/>
          <w:szCs w:val="24"/>
        </w:rPr>
        <w:t>по предоставлению Местной</w:t>
      </w:r>
      <w:r>
        <w:rPr>
          <w:sz w:val="24"/>
          <w:szCs w:val="24"/>
        </w:rPr>
        <w:t xml:space="preserve"> </w:t>
      </w:r>
      <w:r w:rsidRPr="003A37D9">
        <w:rPr>
          <w:sz w:val="24"/>
          <w:szCs w:val="24"/>
        </w:rPr>
        <w:t xml:space="preserve">Администрацией внутригородского </w:t>
      </w:r>
      <w:r w:rsidR="0087669A">
        <w:rPr>
          <w:sz w:val="24"/>
          <w:szCs w:val="24"/>
        </w:rPr>
        <w:t>м</w:t>
      </w:r>
      <w:r w:rsidRPr="003A37D9">
        <w:rPr>
          <w:sz w:val="24"/>
          <w:szCs w:val="24"/>
        </w:rPr>
        <w:t>униципального образования Санкт-Петербурга Муниципальный округ № 15,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разрешению органом опеки и попечительства вопросов, касающихся предоставления близким родственникам ребенка возможности общаться с ребенком</w:t>
      </w:r>
      <w:r>
        <w:rPr>
          <w:sz w:val="24"/>
          <w:szCs w:val="24"/>
        </w:rPr>
        <w:t>,</w:t>
      </w:r>
      <w:r w:rsidRPr="003A37D9">
        <w:rPr>
          <w:sz w:val="24"/>
          <w:szCs w:val="24"/>
        </w:rPr>
        <w:t xml:space="preserve"> </w:t>
      </w:r>
      <w:bookmarkStart w:id="2" w:name="_Hlk101865579"/>
      <w:r w:rsidRPr="009B0FF3">
        <w:rPr>
          <w:sz w:val="24"/>
          <w:szCs w:val="24"/>
        </w:rPr>
        <w:t xml:space="preserve">утвержденный постановлением Местной </w:t>
      </w:r>
      <w:r>
        <w:rPr>
          <w:sz w:val="24"/>
          <w:szCs w:val="24"/>
        </w:rPr>
        <w:t>А</w:t>
      </w:r>
      <w:r w:rsidRPr="009B0FF3">
        <w:rPr>
          <w:sz w:val="24"/>
          <w:szCs w:val="24"/>
        </w:rPr>
        <w:t xml:space="preserve">дминистрации внутригородского муниципального образования Санкт-Петербурга </w:t>
      </w:r>
      <w:r>
        <w:rPr>
          <w:sz w:val="24"/>
          <w:szCs w:val="24"/>
        </w:rPr>
        <w:t>М</w:t>
      </w:r>
      <w:r w:rsidRPr="009B0FF3">
        <w:rPr>
          <w:sz w:val="24"/>
          <w:szCs w:val="24"/>
        </w:rPr>
        <w:t xml:space="preserve">униципальный округ № 15 </w:t>
      </w:r>
      <w:r w:rsidRPr="0087669A">
        <w:rPr>
          <w:b/>
          <w:sz w:val="24"/>
          <w:szCs w:val="24"/>
        </w:rPr>
        <w:t>от 08.04.2013 № 28.2;</w:t>
      </w:r>
    </w:p>
    <w:bookmarkEnd w:id="2"/>
    <w:p w14:paraId="6D5D8074" w14:textId="77777777" w:rsidR="003A37D9" w:rsidRPr="0087669A" w:rsidRDefault="003A37D9" w:rsidP="003A37D9">
      <w:pPr>
        <w:pStyle w:val="a5"/>
        <w:spacing w:line="276" w:lineRule="auto"/>
        <w:ind w:left="0" w:firstLine="360"/>
        <w:rPr>
          <w:b/>
          <w:sz w:val="24"/>
          <w:szCs w:val="24"/>
        </w:rPr>
      </w:pPr>
      <w:r w:rsidRPr="003A37D9">
        <w:rPr>
          <w:sz w:val="24"/>
          <w:szCs w:val="24"/>
        </w:rPr>
        <w:t xml:space="preserve">- по предоставлению Местной Администрацией внутригородского </w:t>
      </w:r>
      <w:r w:rsidR="0087669A">
        <w:rPr>
          <w:sz w:val="24"/>
          <w:szCs w:val="24"/>
        </w:rPr>
        <w:t>м</w:t>
      </w:r>
      <w:r w:rsidRPr="003A37D9">
        <w:rPr>
          <w:sz w:val="24"/>
          <w:szCs w:val="24"/>
        </w:rPr>
        <w:t xml:space="preserve">униципального образования Санкт-Петербурга Муниципальный округ №15,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w:t>
      </w:r>
      <w:r w:rsidRPr="003A37D9">
        <w:rPr>
          <w:sz w:val="24"/>
          <w:szCs w:val="24"/>
        </w:rPr>
        <w:lastRenderedPageBreak/>
        <w:t>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назначению и выплате денежных средств на содержание детей, находящихся под опекой или попечительством, и денежных средств на содержание детей в приемных семьях</w:t>
      </w:r>
      <w:r>
        <w:rPr>
          <w:sz w:val="24"/>
          <w:szCs w:val="24"/>
        </w:rPr>
        <w:t xml:space="preserve">, </w:t>
      </w:r>
      <w:r w:rsidRPr="009B0FF3">
        <w:rPr>
          <w:sz w:val="24"/>
          <w:szCs w:val="24"/>
        </w:rPr>
        <w:t xml:space="preserve">утвержденный постановлением Местной </w:t>
      </w:r>
      <w:r>
        <w:rPr>
          <w:sz w:val="24"/>
          <w:szCs w:val="24"/>
        </w:rPr>
        <w:t>А</w:t>
      </w:r>
      <w:r w:rsidRPr="009B0FF3">
        <w:rPr>
          <w:sz w:val="24"/>
          <w:szCs w:val="24"/>
        </w:rPr>
        <w:t xml:space="preserve">дминистрации внутригородского муниципального образования Санкт-Петербурга </w:t>
      </w:r>
      <w:r>
        <w:rPr>
          <w:sz w:val="24"/>
          <w:szCs w:val="24"/>
        </w:rPr>
        <w:t>М</w:t>
      </w:r>
      <w:r w:rsidRPr="009B0FF3">
        <w:rPr>
          <w:sz w:val="24"/>
          <w:szCs w:val="24"/>
        </w:rPr>
        <w:t xml:space="preserve">униципальный округ № 15 </w:t>
      </w:r>
      <w:r w:rsidRPr="0087669A">
        <w:rPr>
          <w:b/>
          <w:sz w:val="24"/>
          <w:szCs w:val="24"/>
        </w:rPr>
        <w:t>от 08.04.2013 № 28.3;</w:t>
      </w:r>
    </w:p>
    <w:p w14:paraId="3715CC3D" w14:textId="77777777" w:rsidR="003A37D9" w:rsidRPr="0087669A" w:rsidRDefault="003A37D9" w:rsidP="003A37D9">
      <w:pPr>
        <w:pStyle w:val="a5"/>
        <w:spacing w:line="276" w:lineRule="auto"/>
        <w:ind w:left="0" w:firstLine="360"/>
        <w:rPr>
          <w:b/>
          <w:sz w:val="24"/>
          <w:szCs w:val="24"/>
        </w:rPr>
      </w:pPr>
      <w:r>
        <w:rPr>
          <w:sz w:val="24"/>
          <w:szCs w:val="24"/>
        </w:rPr>
        <w:t xml:space="preserve">- </w:t>
      </w:r>
      <w:r w:rsidRPr="003A37D9">
        <w:rPr>
          <w:sz w:val="24"/>
          <w:szCs w:val="24"/>
        </w:rPr>
        <w:t xml:space="preserve">по предоставлению Местной Администрацией внутригородского </w:t>
      </w:r>
      <w:r w:rsidR="0087669A">
        <w:rPr>
          <w:sz w:val="24"/>
          <w:szCs w:val="24"/>
        </w:rPr>
        <w:t>м</w:t>
      </w:r>
      <w:r w:rsidRPr="003A37D9">
        <w:rPr>
          <w:sz w:val="24"/>
          <w:szCs w:val="24"/>
        </w:rPr>
        <w:t>униципального образования Санкт-Петербурга Муниципальный округ №15,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освобождению опекуна или попечителя от исполнения ими своих обязанностей</w:t>
      </w:r>
      <w:r>
        <w:rPr>
          <w:sz w:val="24"/>
          <w:szCs w:val="24"/>
        </w:rPr>
        <w:t>,</w:t>
      </w:r>
      <w:r w:rsidRPr="003A37D9">
        <w:rPr>
          <w:sz w:val="24"/>
          <w:szCs w:val="24"/>
        </w:rPr>
        <w:t xml:space="preserve"> </w:t>
      </w:r>
      <w:bookmarkStart w:id="3" w:name="_Hlk101865721"/>
      <w:r w:rsidRPr="009B0FF3">
        <w:rPr>
          <w:sz w:val="24"/>
          <w:szCs w:val="24"/>
        </w:rPr>
        <w:t xml:space="preserve">утвержденный постановлением Местной </w:t>
      </w:r>
      <w:r>
        <w:rPr>
          <w:sz w:val="24"/>
          <w:szCs w:val="24"/>
        </w:rPr>
        <w:t>А</w:t>
      </w:r>
      <w:r w:rsidRPr="009B0FF3">
        <w:rPr>
          <w:sz w:val="24"/>
          <w:szCs w:val="24"/>
        </w:rPr>
        <w:t xml:space="preserve">дминистрации внутригородского муниципального образования Санкт-Петербурга </w:t>
      </w:r>
      <w:r>
        <w:rPr>
          <w:sz w:val="24"/>
          <w:szCs w:val="24"/>
        </w:rPr>
        <w:t>М</w:t>
      </w:r>
      <w:r w:rsidRPr="009B0FF3">
        <w:rPr>
          <w:sz w:val="24"/>
          <w:szCs w:val="24"/>
        </w:rPr>
        <w:t xml:space="preserve">униципальный округ № 15 </w:t>
      </w:r>
      <w:r w:rsidRPr="0087669A">
        <w:rPr>
          <w:b/>
          <w:sz w:val="24"/>
          <w:szCs w:val="24"/>
        </w:rPr>
        <w:t>от 08.04.2013 № 28.4;</w:t>
      </w:r>
    </w:p>
    <w:bookmarkEnd w:id="3"/>
    <w:p w14:paraId="5A4921CA" w14:textId="77777777" w:rsidR="00904121" w:rsidRPr="0087669A" w:rsidRDefault="003A37D9" w:rsidP="00904121">
      <w:pPr>
        <w:pStyle w:val="a5"/>
        <w:spacing w:line="276" w:lineRule="auto"/>
        <w:ind w:left="0" w:firstLine="360"/>
        <w:rPr>
          <w:b/>
          <w:sz w:val="24"/>
          <w:szCs w:val="24"/>
        </w:rPr>
      </w:pPr>
      <w:r>
        <w:rPr>
          <w:sz w:val="24"/>
          <w:szCs w:val="24"/>
        </w:rPr>
        <w:t xml:space="preserve">- </w:t>
      </w:r>
      <w:r w:rsidRPr="003A37D9">
        <w:rPr>
          <w:sz w:val="24"/>
          <w:szCs w:val="24"/>
        </w:rPr>
        <w:t xml:space="preserve">по предоставлению Местной Администрацией внутригородского </w:t>
      </w:r>
      <w:r w:rsidR="0087669A">
        <w:rPr>
          <w:sz w:val="24"/>
          <w:szCs w:val="24"/>
        </w:rPr>
        <w:t>м</w:t>
      </w:r>
      <w:r w:rsidRPr="003A37D9">
        <w:rPr>
          <w:sz w:val="24"/>
          <w:szCs w:val="24"/>
        </w:rPr>
        <w:t>униципального образования Санкт-Петербурга Муниципальный округ № 15,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оказанию содействия опекунам и попечителям в защите прав и законных интересов подопечных</w:t>
      </w:r>
      <w:r w:rsidR="00904121">
        <w:rPr>
          <w:sz w:val="24"/>
          <w:szCs w:val="24"/>
        </w:rPr>
        <w:t xml:space="preserve">, </w:t>
      </w:r>
      <w:bookmarkStart w:id="4" w:name="_Hlk101865768"/>
      <w:r w:rsidR="00904121" w:rsidRPr="009B0FF3">
        <w:rPr>
          <w:sz w:val="24"/>
          <w:szCs w:val="24"/>
        </w:rPr>
        <w:t xml:space="preserve">утвержденный постановлением Местной </w:t>
      </w:r>
      <w:r w:rsidR="00904121">
        <w:rPr>
          <w:sz w:val="24"/>
          <w:szCs w:val="24"/>
        </w:rPr>
        <w:t>А</w:t>
      </w:r>
      <w:r w:rsidR="00904121" w:rsidRPr="009B0FF3">
        <w:rPr>
          <w:sz w:val="24"/>
          <w:szCs w:val="24"/>
        </w:rPr>
        <w:t xml:space="preserve">дминистрации внутригородского муниципального образования Санкт-Петербурга </w:t>
      </w:r>
      <w:r w:rsidR="00904121">
        <w:rPr>
          <w:sz w:val="24"/>
          <w:szCs w:val="24"/>
        </w:rPr>
        <w:t>М</w:t>
      </w:r>
      <w:r w:rsidR="00904121" w:rsidRPr="009B0FF3">
        <w:rPr>
          <w:sz w:val="24"/>
          <w:szCs w:val="24"/>
        </w:rPr>
        <w:t xml:space="preserve">униципальный округ </w:t>
      </w:r>
      <w:r w:rsidR="00904121" w:rsidRPr="0087669A">
        <w:rPr>
          <w:b/>
          <w:sz w:val="24"/>
          <w:szCs w:val="24"/>
        </w:rPr>
        <w:t>№ 15 от 08.04.2013 № 28.5;</w:t>
      </w:r>
    </w:p>
    <w:bookmarkEnd w:id="4"/>
    <w:p w14:paraId="42A23639" w14:textId="77777777" w:rsidR="00904121" w:rsidRDefault="00904121" w:rsidP="00904121">
      <w:pPr>
        <w:pStyle w:val="a5"/>
        <w:spacing w:line="276" w:lineRule="auto"/>
        <w:ind w:left="0" w:firstLine="360"/>
        <w:rPr>
          <w:sz w:val="24"/>
          <w:szCs w:val="24"/>
        </w:rPr>
      </w:pPr>
      <w:r>
        <w:rPr>
          <w:sz w:val="24"/>
          <w:szCs w:val="24"/>
          <w:lang w:eastAsia="ru-RU"/>
        </w:rPr>
        <w:t xml:space="preserve">- </w:t>
      </w:r>
      <w:r w:rsidRPr="00904121">
        <w:rPr>
          <w:sz w:val="24"/>
          <w:szCs w:val="24"/>
          <w:lang w:eastAsia="ru-RU"/>
        </w:rPr>
        <w:t xml:space="preserve">по предоставлению Местной Администрацией внутригородского </w:t>
      </w:r>
      <w:r w:rsidR="0087669A">
        <w:rPr>
          <w:sz w:val="24"/>
          <w:szCs w:val="24"/>
          <w:lang w:eastAsia="ru-RU"/>
        </w:rPr>
        <w:t>м</w:t>
      </w:r>
      <w:r w:rsidRPr="00904121">
        <w:rPr>
          <w:sz w:val="24"/>
          <w:szCs w:val="24"/>
          <w:lang w:eastAsia="ru-RU"/>
        </w:rPr>
        <w:t>униципального образования Санкт-Петербурга Муниципальный округ № 15,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назначению помощника совершеннолетнему дееспособному гражданину, нуждающиеся в установлении патронажа</w:t>
      </w:r>
      <w:r>
        <w:rPr>
          <w:sz w:val="24"/>
          <w:szCs w:val="24"/>
          <w:lang w:eastAsia="ru-RU"/>
        </w:rPr>
        <w:t xml:space="preserve">, </w:t>
      </w:r>
      <w:bookmarkStart w:id="5" w:name="_Hlk101867142"/>
      <w:r w:rsidRPr="009B0FF3">
        <w:rPr>
          <w:sz w:val="24"/>
          <w:szCs w:val="24"/>
        </w:rPr>
        <w:t xml:space="preserve">утвержденный постановлением Местной </w:t>
      </w:r>
      <w:r>
        <w:rPr>
          <w:sz w:val="24"/>
          <w:szCs w:val="24"/>
        </w:rPr>
        <w:t>А</w:t>
      </w:r>
      <w:r w:rsidRPr="009B0FF3">
        <w:rPr>
          <w:sz w:val="24"/>
          <w:szCs w:val="24"/>
        </w:rPr>
        <w:t xml:space="preserve">дминистрации внутригородского муниципального образования Санкт-Петербурга </w:t>
      </w:r>
      <w:r>
        <w:rPr>
          <w:sz w:val="24"/>
          <w:szCs w:val="24"/>
        </w:rPr>
        <w:t>М</w:t>
      </w:r>
      <w:r w:rsidRPr="009B0FF3">
        <w:rPr>
          <w:sz w:val="24"/>
          <w:szCs w:val="24"/>
        </w:rPr>
        <w:t xml:space="preserve">униципальный округ № 15 </w:t>
      </w:r>
      <w:r w:rsidRPr="0087669A">
        <w:rPr>
          <w:b/>
          <w:sz w:val="24"/>
          <w:szCs w:val="24"/>
        </w:rPr>
        <w:t>от 08.04.2013 № 28.6</w:t>
      </w:r>
      <w:r>
        <w:rPr>
          <w:sz w:val="24"/>
          <w:szCs w:val="24"/>
        </w:rPr>
        <w:t>;</w:t>
      </w:r>
    </w:p>
    <w:bookmarkEnd w:id="5"/>
    <w:p w14:paraId="6406FB80" w14:textId="77777777" w:rsidR="00304598" w:rsidRDefault="00904121" w:rsidP="00304598">
      <w:pPr>
        <w:pStyle w:val="a5"/>
        <w:spacing w:line="276" w:lineRule="auto"/>
        <w:ind w:left="0" w:firstLine="360"/>
        <w:rPr>
          <w:sz w:val="24"/>
          <w:szCs w:val="24"/>
        </w:rPr>
      </w:pPr>
      <w:r>
        <w:rPr>
          <w:sz w:val="24"/>
          <w:szCs w:val="24"/>
        </w:rPr>
        <w:t xml:space="preserve">- </w:t>
      </w:r>
      <w:r w:rsidRPr="00904121">
        <w:rPr>
          <w:sz w:val="24"/>
          <w:szCs w:val="24"/>
        </w:rPr>
        <w:t>по предоставлению Местной Администрацией внутригородского Муниципального образования Санкт-Петербурга Муниципальный округ № 15,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выдаче органом опеки и попечительства разрешения на изменение имени и фамилии ребенка</w:t>
      </w:r>
      <w:r w:rsidR="00304598">
        <w:rPr>
          <w:sz w:val="24"/>
          <w:szCs w:val="24"/>
        </w:rPr>
        <w:t xml:space="preserve">, </w:t>
      </w:r>
      <w:bookmarkStart w:id="6" w:name="_Hlk101867197"/>
      <w:r w:rsidR="00304598" w:rsidRPr="009B0FF3">
        <w:rPr>
          <w:sz w:val="24"/>
          <w:szCs w:val="24"/>
        </w:rPr>
        <w:t xml:space="preserve">утвержденный постановлением Местной </w:t>
      </w:r>
      <w:r w:rsidR="00304598">
        <w:rPr>
          <w:sz w:val="24"/>
          <w:szCs w:val="24"/>
        </w:rPr>
        <w:t>А</w:t>
      </w:r>
      <w:r w:rsidR="00304598" w:rsidRPr="009B0FF3">
        <w:rPr>
          <w:sz w:val="24"/>
          <w:szCs w:val="24"/>
        </w:rPr>
        <w:t xml:space="preserve">дминистрации внутригородского муниципального образования Санкт-Петербурга </w:t>
      </w:r>
      <w:r w:rsidR="00304598">
        <w:rPr>
          <w:sz w:val="24"/>
          <w:szCs w:val="24"/>
        </w:rPr>
        <w:t>М</w:t>
      </w:r>
      <w:r w:rsidR="00304598" w:rsidRPr="009B0FF3">
        <w:rPr>
          <w:sz w:val="24"/>
          <w:szCs w:val="24"/>
        </w:rPr>
        <w:t xml:space="preserve">униципальный округ № 15 </w:t>
      </w:r>
      <w:r w:rsidR="00304598" w:rsidRPr="0087669A">
        <w:rPr>
          <w:b/>
          <w:sz w:val="24"/>
          <w:szCs w:val="24"/>
        </w:rPr>
        <w:t>от 08.04.2013 № 28.7;</w:t>
      </w:r>
      <w:bookmarkEnd w:id="6"/>
    </w:p>
    <w:p w14:paraId="7AEB52AF" w14:textId="77777777" w:rsidR="00904121" w:rsidRPr="002E7C1B" w:rsidRDefault="002E7C1B" w:rsidP="00904121">
      <w:pPr>
        <w:pStyle w:val="a5"/>
        <w:spacing w:line="276" w:lineRule="auto"/>
        <w:ind w:left="0" w:firstLine="360"/>
        <w:rPr>
          <w:sz w:val="24"/>
          <w:szCs w:val="24"/>
        </w:rPr>
      </w:pPr>
      <w:r w:rsidRPr="002E7C1B">
        <w:rPr>
          <w:sz w:val="24"/>
          <w:szCs w:val="24"/>
        </w:rPr>
        <w:lastRenderedPageBreak/>
        <w:t xml:space="preserve">- по предоставлению Местной Администрацией внутригородского </w:t>
      </w:r>
      <w:r w:rsidR="0087669A">
        <w:rPr>
          <w:sz w:val="24"/>
          <w:szCs w:val="24"/>
        </w:rPr>
        <w:t>м</w:t>
      </w:r>
      <w:r w:rsidRPr="002E7C1B">
        <w:rPr>
          <w:sz w:val="24"/>
          <w:szCs w:val="24"/>
        </w:rPr>
        <w:t>униципального образования Санкт-Петербурга Муниципальный округ № 15,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выдаче разрешения органом опеки и попечительства на заключение в организациях кинематографии, театрах, театральных и концертных организациях, цирках трудового договора с лицами, не достигшими возраста 14 лет, для участия в создании и (или) исполнении (экспонировании) произведений без ущерба здоровью и нравственному развитию</w:t>
      </w:r>
      <w:r>
        <w:rPr>
          <w:sz w:val="24"/>
          <w:szCs w:val="24"/>
        </w:rPr>
        <w:t xml:space="preserve">, </w:t>
      </w:r>
      <w:bookmarkStart w:id="7" w:name="_Hlk101867283"/>
      <w:r w:rsidRPr="009B0FF3">
        <w:rPr>
          <w:sz w:val="24"/>
          <w:szCs w:val="24"/>
        </w:rPr>
        <w:t xml:space="preserve">утвержденный постановлением Местной </w:t>
      </w:r>
      <w:r>
        <w:rPr>
          <w:sz w:val="24"/>
          <w:szCs w:val="24"/>
        </w:rPr>
        <w:t>А</w:t>
      </w:r>
      <w:r w:rsidRPr="009B0FF3">
        <w:rPr>
          <w:sz w:val="24"/>
          <w:szCs w:val="24"/>
        </w:rPr>
        <w:t xml:space="preserve">дминистрации внутригородского муниципального образования Санкт-Петербурга </w:t>
      </w:r>
      <w:r>
        <w:rPr>
          <w:sz w:val="24"/>
          <w:szCs w:val="24"/>
        </w:rPr>
        <w:t>М</w:t>
      </w:r>
      <w:r w:rsidRPr="009B0FF3">
        <w:rPr>
          <w:sz w:val="24"/>
          <w:szCs w:val="24"/>
        </w:rPr>
        <w:t xml:space="preserve">униципальный округ № 15 </w:t>
      </w:r>
      <w:r w:rsidRPr="0087669A">
        <w:rPr>
          <w:b/>
          <w:sz w:val="24"/>
          <w:szCs w:val="24"/>
        </w:rPr>
        <w:t>от 08.04.2013 № 28.8;</w:t>
      </w:r>
      <w:bookmarkEnd w:id="7"/>
    </w:p>
    <w:p w14:paraId="30D00713" w14:textId="77777777" w:rsidR="003A37D9" w:rsidRPr="0087669A" w:rsidRDefault="002E7C1B" w:rsidP="003A37D9">
      <w:pPr>
        <w:spacing w:line="276" w:lineRule="auto"/>
        <w:ind w:firstLine="360"/>
        <w:jc w:val="both"/>
        <w:rPr>
          <w:b/>
          <w:sz w:val="24"/>
          <w:szCs w:val="24"/>
        </w:rPr>
      </w:pPr>
      <w:r>
        <w:rPr>
          <w:sz w:val="24"/>
          <w:szCs w:val="24"/>
        </w:rPr>
        <w:t xml:space="preserve">- </w:t>
      </w:r>
      <w:r w:rsidRPr="002E7C1B">
        <w:rPr>
          <w:sz w:val="24"/>
          <w:szCs w:val="24"/>
        </w:rPr>
        <w:t xml:space="preserve">по предоставлению Местной Администрацией внутригородского </w:t>
      </w:r>
      <w:r>
        <w:rPr>
          <w:sz w:val="24"/>
          <w:szCs w:val="24"/>
        </w:rPr>
        <w:t>м</w:t>
      </w:r>
      <w:r w:rsidRPr="002E7C1B">
        <w:rPr>
          <w:sz w:val="24"/>
          <w:szCs w:val="24"/>
        </w:rPr>
        <w:t>униципального образования Санкт-Петербурга Муниципальный округ № 15,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согласию органа опеки и попечительства на установление отцовства лица, не состоящего в браке с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w:t>
      </w:r>
      <w:r>
        <w:rPr>
          <w:sz w:val="24"/>
          <w:szCs w:val="24"/>
        </w:rPr>
        <w:t xml:space="preserve">, </w:t>
      </w:r>
      <w:bookmarkStart w:id="8" w:name="_Hlk101867372"/>
      <w:r w:rsidRPr="009B0FF3">
        <w:rPr>
          <w:sz w:val="24"/>
          <w:szCs w:val="24"/>
        </w:rPr>
        <w:t xml:space="preserve">утвержденный постановлением Местной </w:t>
      </w:r>
      <w:r>
        <w:rPr>
          <w:sz w:val="24"/>
          <w:szCs w:val="24"/>
        </w:rPr>
        <w:t>А</w:t>
      </w:r>
      <w:r w:rsidRPr="009B0FF3">
        <w:rPr>
          <w:sz w:val="24"/>
          <w:szCs w:val="24"/>
        </w:rPr>
        <w:t xml:space="preserve">дминистрации внутригородского муниципального образования Санкт-Петербурга </w:t>
      </w:r>
      <w:r>
        <w:rPr>
          <w:sz w:val="24"/>
          <w:szCs w:val="24"/>
        </w:rPr>
        <w:t>М</w:t>
      </w:r>
      <w:r w:rsidRPr="009B0FF3">
        <w:rPr>
          <w:sz w:val="24"/>
          <w:szCs w:val="24"/>
        </w:rPr>
        <w:t xml:space="preserve">униципальный округ № 15 </w:t>
      </w:r>
      <w:r w:rsidRPr="0087669A">
        <w:rPr>
          <w:b/>
          <w:sz w:val="24"/>
          <w:szCs w:val="24"/>
        </w:rPr>
        <w:t>от 08.04.2013 № 28.9</w:t>
      </w:r>
      <w:bookmarkEnd w:id="8"/>
      <w:r w:rsidRPr="0087669A">
        <w:rPr>
          <w:b/>
          <w:sz w:val="24"/>
          <w:szCs w:val="24"/>
        </w:rPr>
        <w:t>;</w:t>
      </w:r>
    </w:p>
    <w:p w14:paraId="37AC355A" w14:textId="77777777" w:rsidR="002E7C1B" w:rsidRDefault="002E7C1B" w:rsidP="003A37D9">
      <w:pPr>
        <w:spacing w:line="276" w:lineRule="auto"/>
        <w:ind w:firstLine="360"/>
        <w:jc w:val="both"/>
        <w:rPr>
          <w:sz w:val="24"/>
          <w:szCs w:val="24"/>
        </w:rPr>
      </w:pPr>
      <w:r>
        <w:rPr>
          <w:sz w:val="24"/>
          <w:szCs w:val="24"/>
        </w:rPr>
        <w:t xml:space="preserve">- </w:t>
      </w:r>
      <w:r w:rsidRPr="002E7C1B">
        <w:rPr>
          <w:sz w:val="24"/>
          <w:szCs w:val="24"/>
          <w:lang w:eastAsia="ru-RU"/>
        </w:rPr>
        <w:t xml:space="preserve">по предоставлению Местной Администрацией внутригородского </w:t>
      </w:r>
      <w:r w:rsidR="0087669A">
        <w:rPr>
          <w:sz w:val="24"/>
          <w:szCs w:val="24"/>
          <w:lang w:eastAsia="ru-RU"/>
        </w:rPr>
        <w:t>м</w:t>
      </w:r>
      <w:r w:rsidRPr="002E7C1B">
        <w:rPr>
          <w:sz w:val="24"/>
          <w:szCs w:val="24"/>
          <w:lang w:eastAsia="ru-RU"/>
        </w:rPr>
        <w:t>униципального образования Санкт-Петербурга Муниципальный округ № 15,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разрешению органом опеки и попечительства разногласий между родителями по вопросам, касающимся воспитания и образования детей</w:t>
      </w:r>
      <w:r>
        <w:rPr>
          <w:sz w:val="24"/>
          <w:szCs w:val="24"/>
          <w:lang w:eastAsia="ru-RU"/>
        </w:rPr>
        <w:t xml:space="preserve">, </w:t>
      </w:r>
      <w:bookmarkStart w:id="9" w:name="_Hlk101867452"/>
      <w:r w:rsidRPr="009B0FF3">
        <w:rPr>
          <w:sz w:val="24"/>
          <w:szCs w:val="24"/>
        </w:rPr>
        <w:t xml:space="preserve">утвержденный постановлением Местной </w:t>
      </w:r>
      <w:r>
        <w:rPr>
          <w:sz w:val="24"/>
          <w:szCs w:val="24"/>
        </w:rPr>
        <w:t>А</w:t>
      </w:r>
      <w:r w:rsidRPr="009B0FF3">
        <w:rPr>
          <w:sz w:val="24"/>
          <w:szCs w:val="24"/>
        </w:rPr>
        <w:t xml:space="preserve">дминистрации внутригородского муниципального образования Санкт-Петербурга </w:t>
      </w:r>
      <w:r>
        <w:rPr>
          <w:sz w:val="24"/>
          <w:szCs w:val="24"/>
        </w:rPr>
        <w:t>М</w:t>
      </w:r>
      <w:r w:rsidRPr="009B0FF3">
        <w:rPr>
          <w:sz w:val="24"/>
          <w:szCs w:val="24"/>
        </w:rPr>
        <w:t xml:space="preserve">униципальный округ № 15 </w:t>
      </w:r>
      <w:r w:rsidRPr="0087669A">
        <w:rPr>
          <w:b/>
          <w:sz w:val="24"/>
          <w:szCs w:val="24"/>
        </w:rPr>
        <w:t>от 08.04.2013 № 28.12;</w:t>
      </w:r>
      <w:bookmarkEnd w:id="9"/>
    </w:p>
    <w:p w14:paraId="6487822E" w14:textId="77777777" w:rsidR="003C707F" w:rsidRPr="002E7C1B" w:rsidRDefault="002E7C1B" w:rsidP="00EF7CF4">
      <w:pPr>
        <w:spacing w:line="276" w:lineRule="auto"/>
        <w:ind w:firstLine="360"/>
        <w:jc w:val="both"/>
        <w:rPr>
          <w:sz w:val="24"/>
          <w:szCs w:val="24"/>
        </w:rPr>
      </w:pPr>
      <w:r>
        <w:rPr>
          <w:sz w:val="24"/>
          <w:szCs w:val="24"/>
        </w:rPr>
        <w:t xml:space="preserve">- </w:t>
      </w:r>
      <w:r w:rsidRPr="002E7C1B">
        <w:rPr>
          <w:sz w:val="24"/>
          <w:szCs w:val="24"/>
          <w:lang w:eastAsia="ru-RU"/>
        </w:rPr>
        <w:t>по предоставлению Местной Администрацией внутригородского Муниципального образования Санкт-Петербурга Муниципальный округ № 15,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выдаче предварительного разрешения органа опеки и попечительства на совершение сделок с имуществом подопечных</w:t>
      </w:r>
      <w:r>
        <w:rPr>
          <w:sz w:val="24"/>
          <w:szCs w:val="24"/>
          <w:lang w:eastAsia="ru-RU"/>
        </w:rPr>
        <w:t xml:space="preserve">, </w:t>
      </w:r>
      <w:bookmarkStart w:id="10" w:name="_Hlk101867521"/>
      <w:r w:rsidRPr="009B0FF3">
        <w:rPr>
          <w:sz w:val="24"/>
          <w:szCs w:val="24"/>
        </w:rPr>
        <w:t xml:space="preserve">утвержденный постановлением Местной </w:t>
      </w:r>
      <w:r>
        <w:rPr>
          <w:sz w:val="24"/>
          <w:szCs w:val="24"/>
        </w:rPr>
        <w:t>А</w:t>
      </w:r>
      <w:r w:rsidRPr="009B0FF3">
        <w:rPr>
          <w:sz w:val="24"/>
          <w:szCs w:val="24"/>
        </w:rPr>
        <w:t xml:space="preserve">дминистрации внутригородского муниципального образования Санкт-Петербурга </w:t>
      </w:r>
      <w:r>
        <w:rPr>
          <w:sz w:val="24"/>
          <w:szCs w:val="24"/>
        </w:rPr>
        <w:t>М</w:t>
      </w:r>
      <w:r w:rsidRPr="009B0FF3">
        <w:rPr>
          <w:sz w:val="24"/>
          <w:szCs w:val="24"/>
        </w:rPr>
        <w:t xml:space="preserve">униципальный округ № 15 </w:t>
      </w:r>
      <w:r w:rsidRPr="0087669A">
        <w:rPr>
          <w:b/>
          <w:sz w:val="24"/>
          <w:szCs w:val="24"/>
        </w:rPr>
        <w:t>от 08.04.2013 № 28.13</w:t>
      </w:r>
      <w:bookmarkEnd w:id="10"/>
      <w:r w:rsidR="00EF7CF4">
        <w:rPr>
          <w:b/>
          <w:sz w:val="24"/>
          <w:szCs w:val="24"/>
        </w:rPr>
        <w:t xml:space="preserve"> </w:t>
      </w:r>
      <w:r>
        <w:rPr>
          <w:sz w:val="24"/>
          <w:szCs w:val="24"/>
        </w:rPr>
        <w:t>(</w:t>
      </w:r>
      <w:r w:rsidR="006231C9" w:rsidRPr="002E7C1B">
        <w:rPr>
          <w:sz w:val="24"/>
          <w:szCs w:val="24"/>
        </w:rPr>
        <w:t>далее — Административны</w:t>
      </w:r>
      <w:r>
        <w:rPr>
          <w:sz w:val="24"/>
          <w:szCs w:val="24"/>
        </w:rPr>
        <w:t>е</w:t>
      </w:r>
      <w:r w:rsidR="006231C9" w:rsidRPr="002E7C1B">
        <w:rPr>
          <w:sz w:val="24"/>
          <w:szCs w:val="24"/>
        </w:rPr>
        <w:t xml:space="preserve"> регламент</w:t>
      </w:r>
      <w:r>
        <w:rPr>
          <w:sz w:val="24"/>
          <w:szCs w:val="24"/>
        </w:rPr>
        <w:t>ы</w:t>
      </w:r>
      <w:r w:rsidR="006231C9" w:rsidRPr="002E7C1B">
        <w:rPr>
          <w:sz w:val="24"/>
          <w:szCs w:val="24"/>
        </w:rPr>
        <w:t>)</w:t>
      </w:r>
      <w:r w:rsidR="003C707F" w:rsidRPr="002E7C1B">
        <w:rPr>
          <w:sz w:val="24"/>
          <w:szCs w:val="24"/>
        </w:rPr>
        <w:t xml:space="preserve"> следующие изменения</w:t>
      </w:r>
      <w:r w:rsidR="006231C9" w:rsidRPr="002E7C1B">
        <w:rPr>
          <w:sz w:val="24"/>
          <w:szCs w:val="24"/>
        </w:rPr>
        <w:t>:</w:t>
      </w:r>
    </w:p>
    <w:p w14:paraId="3D99F94D" w14:textId="77777777" w:rsidR="001A182A" w:rsidRPr="00EE2399" w:rsidRDefault="006231C9" w:rsidP="00EE2399">
      <w:pPr>
        <w:pStyle w:val="a5"/>
        <w:numPr>
          <w:ilvl w:val="1"/>
          <w:numId w:val="4"/>
        </w:numPr>
        <w:spacing w:line="276" w:lineRule="auto"/>
        <w:rPr>
          <w:sz w:val="24"/>
          <w:szCs w:val="24"/>
        </w:rPr>
      </w:pPr>
      <w:bookmarkStart w:id="11" w:name="_Hlk95296216"/>
      <w:r w:rsidRPr="00EE2399">
        <w:rPr>
          <w:sz w:val="24"/>
          <w:szCs w:val="24"/>
        </w:rPr>
        <w:t xml:space="preserve">Пункт 5.2 </w:t>
      </w:r>
      <w:r w:rsidR="00803B11" w:rsidRPr="00EE2399">
        <w:rPr>
          <w:sz w:val="24"/>
          <w:szCs w:val="24"/>
        </w:rPr>
        <w:t xml:space="preserve">раздела 5 </w:t>
      </w:r>
      <w:r w:rsidRPr="00EE2399">
        <w:rPr>
          <w:sz w:val="24"/>
          <w:szCs w:val="24"/>
        </w:rPr>
        <w:t>Административн</w:t>
      </w:r>
      <w:r w:rsidR="002E7C1B">
        <w:rPr>
          <w:sz w:val="24"/>
          <w:szCs w:val="24"/>
        </w:rPr>
        <w:t>ых</w:t>
      </w:r>
      <w:r w:rsidRPr="00EE2399">
        <w:rPr>
          <w:sz w:val="24"/>
          <w:szCs w:val="24"/>
        </w:rPr>
        <w:t xml:space="preserve"> </w:t>
      </w:r>
      <w:r w:rsidR="00F660F4" w:rsidRPr="00EE2399">
        <w:rPr>
          <w:sz w:val="24"/>
          <w:szCs w:val="24"/>
        </w:rPr>
        <w:t>регламент</w:t>
      </w:r>
      <w:r w:rsidR="002E7C1B">
        <w:rPr>
          <w:sz w:val="24"/>
          <w:szCs w:val="24"/>
        </w:rPr>
        <w:t>ов</w:t>
      </w:r>
      <w:r w:rsidR="00F660F4" w:rsidRPr="00EE2399">
        <w:rPr>
          <w:sz w:val="24"/>
          <w:szCs w:val="24"/>
        </w:rPr>
        <w:t xml:space="preserve"> </w:t>
      </w:r>
      <w:r w:rsidR="00171315">
        <w:rPr>
          <w:sz w:val="24"/>
          <w:szCs w:val="24"/>
        </w:rPr>
        <w:t>изложить в следующей редакции</w:t>
      </w:r>
      <w:r w:rsidRPr="00EE2399">
        <w:rPr>
          <w:sz w:val="24"/>
          <w:szCs w:val="24"/>
        </w:rPr>
        <w:t>:</w:t>
      </w:r>
    </w:p>
    <w:p w14:paraId="56FDC99A" w14:textId="77777777" w:rsidR="001A182A" w:rsidRPr="009B0FF3" w:rsidRDefault="00171315" w:rsidP="009B0FF3">
      <w:pPr>
        <w:spacing w:line="276" w:lineRule="auto"/>
        <w:ind w:firstLine="360"/>
        <w:jc w:val="both"/>
        <w:rPr>
          <w:sz w:val="24"/>
          <w:szCs w:val="24"/>
        </w:rPr>
      </w:pPr>
      <w:r>
        <w:rPr>
          <w:sz w:val="24"/>
          <w:szCs w:val="24"/>
        </w:rPr>
        <w:t>«5.</w:t>
      </w:r>
      <w:proofErr w:type="gramStart"/>
      <w:r>
        <w:rPr>
          <w:sz w:val="24"/>
          <w:szCs w:val="24"/>
        </w:rPr>
        <w:t>2.</w:t>
      </w:r>
      <w:r w:rsidR="006231C9" w:rsidRPr="009B0FF3">
        <w:rPr>
          <w:sz w:val="24"/>
          <w:szCs w:val="24"/>
        </w:rPr>
        <w:t>Заявитель</w:t>
      </w:r>
      <w:proofErr w:type="gramEnd"/>
      <w:r w:rsidR="006231C9" w:rsidRPr="009B0FF3">
        <w:rPr>
          <w:sz w:val="24"/>
          <w:szCs w:val="24"/>
        </w:rPr>
        <w:t xml:space="preserve"> может обратиться с жалобой в том числе в следующих случаях:</w:t>
      </w:r>
    </w:p>
    <w:p w14:paraId="612BEF7C" w14:textId="77777777" w:rsidR="00F660F4" w:rsidRPr="009B0FF3" w:rsidRDefault="006231C9" w:rsidP="009B0FF3">
      <w:pPr>
        <w:pStyle w:val="a5"/>
        <w:numPr>
          <w:ilvl w:val="0"/>
          <w:numId w:val="5"/>
        </w:numPr>
        <w:spacing w:line="276" w:lineRule="auto"/>
        <w:ind w:left="0" w:firstLine="360"/>
        <w:rPr>
          <w:sz w:val="24"/>
          <w:szCs w:val="24"/>
        </w:rPr>
      </w:pPr>
      <w:r w:rsidRPr="009B0FF3">
        <w:rPr>
          <w:sz w:val="24"/>
          <w:szCs w:val="24"/>
        </w:rPr>
        <w:t xml:space="preserve">нарушение срока регистрации запроса о </w:t>
      </w:r>
      <w:r w:rsidR="003C707F" w:rsidRPr="009B0FF3">
        <w:rPr>
          <w:sz w:val="24"/>
          <w:szCs w:val="24"/>
        </w:rPr>
        <w:t>предоставлении</w:t>
      </w:r>
      <w:r w:rsidRPr="009B0FF3">
        <w:rPr>
          <w:sz w:val="24"/>
          <w:szCs w:val="24"/>
        </w:rPr>
        <w:t xml:space="preserve"> государственной или муниципальной услуги, запроса, указанного в статье 15.1 настоящего Федерального закона;</w:t>
      </w:r>
    </w:p>
    <w:p w14:paraId="6D8F6061" w14:textId="77777777" w:rsidR="001A182A" w:rsidRPr="009B0FF3" w:rsidRDefault="006231C9" w:rsidP="009B0FF3">
      <w:pPr>
        <w:pStyle w:val="a5"/>
        <w:numPr>
          <w:ilvl w:val="0"/>
          <w:numId w:val="5"/>
        </w:numPr>
        <w:spacing w:line="276" w:lineRule="auto"/>
        <w:ind w:left="0" w:firstLine="360"/>
        <w:rPr>
          <w:sz w:val="24"/>
          <w:szCs w:val="24"/>
        </w:rPr>
      </w:pPr>
      <w:r w:rsidRPr="009B0FF3">
        <w:rPr>
          <w:sz w:val="24"/>
          <w:szCs w:val="24"/>
        </w:rPr>
        <w:lastRenderedPageBreak/>
        <w:t>нарушение срока предоставления государственной или муниципальной услуги. В указанном случае досудебное (внесудебное) обжалование заявителем</w:t>
      </w:r>
      <w:r w:rsidR="00F660F4" w:rsidRPr="009B0FF3">
        <w:rPr>
          <w:sz w:val="24"/>
          <w:szCs w:val="24"/>
        </w:rPr>
        <w:t xml:space="preserve"> </w:t>
      </w:r>
      <w:r w:rsidRPr="009B0FF3">
        <w:rPr>
          <w:sz w:val="24"/>
          <w:szCs w:val="24"/>
        </w:rPr>
        <w:t xml:space="preserve">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w:t>
      </w:r>
      <w:r w:rsidR="00F660F4" w:rsidRPr="009B0FF3">
        <w:rPr>
          <w:sz w:val="24"/>
          <w:szCs w:val="24"/>
        </w:rPr>
        <w:t>предоставлению</w:t>
      </w:r>
      <w:r w:rsidRPr="009B0FF3">
        <w:rPr>
          <w:sz w:val="24"/>
          <w:szCs w:val="24"/>
        </w:rPr>
        <w:t xml:space="preserve"> соответствующих государственных или муниципальных услуг в полном объеме в порядке, определенном частью 1.3 </w:t>
      </w:r>
      <w:r w:rsidR="00F660F4" w:rsidRPr="009B0FF3">
        <w:rPr>
          <w:sz w:val="24"/>
          <w:szCs w:val="24"/>
        </w:rPr>
        <w:t xml:space="preserve">статьи </w:t>
      </w:r>
      <w:r w:rsidRPr="009B0FF3">
        <w:rPr>
          <w:sz w:val="24"/>
          <w:szCs w:val="24"/>
        </w:rPr>
        <w:t>16 настоящего Федерального закона;</w:t>
      </w:r>
    </w:p>
    <w:p w14:paraId="30715E81" w14:textId="77777777" w:rsidR="001A182A" w:rsidRPr="009B0FF3" w:rsidRDefault="006231C9" w:rsidP="009B0FF3">
      <w:pPr>
        <w:pStyle w:val="a5"/>
        <w:numPr>
          <w:ilvl w:val="0"/>
          <w:numId w:val="5"/>
        </w:numPr>
        <w:spacing w:line="276" w:lineRule="auto"/>
        <w:ind w:left="0" w:firstLine="360"/>
        <w:rPr>
          <w:sz w:val="24"/>
          <w:szCs w:val="24"/>
        </w:rPr>
      </w:pPr>
      <w:r w:rsidRPr="009B0FF3">
        <w:rPr>
          <w:sz w:val="24"/>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w:t>
      </w:r>
    </w:p>
    <w:p w14:paraId="084338AF" w14:textId="77777777" w:rsidR="001A182A" w:rsidRPr="009B0FF3" w:rsidRDefault="006231C9" w:rsidP="009B0FF3">
      <w:pPr>
        <w:pStyle w:val="a5"/>
        <w:numPr>
          <w:ilvl w:val="0"/>
          <w:numId w:val="5"/>
        </w:numPr>
        <w:spacing w:line="276" w:lineRule="auto"/>
        <w:ind w:left="0" w:firstLine="360"/>
        <w:rPr>
          <w:sz w:val="24"/>
          <w:szCs w:val="24"/>
        </w:rPr>
      </w:pPr>
      <w:r w:rsidRPr="009B0FF3">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14:paraId="15E23F6F" w14:textId="77777777" w:rsidR="00F660F4" w:rsidRPr="009B0FF3" w:rsidRDefault="006231C9" w:rsidP="009B0FF3">
      <w:pPr>
        <w:pStyle w:val="a5"/>
        <w:numPr>
          <w:ilvl w:val="0"/>
          <w:numId w:val="5"/>
        </w:numPr>
        <w:spacing w:line="276" w:lineRule="auto"/>
        <w:ind w:left="0" w:firstLine="360"/>
        <w:rPr>
          <w:sz w:val="24"/>
          <w:szCs w:val="24"/>
        </w:rPr>
      </w:pPr>
      <w:r w:rsidRPr="009B0FF3">
        <w:rPr>
          <w:sz w:val="24"/>
          <w:szCs w:val="24"/>
        </w:rPr>
        <w:t xml:space="preserve">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 жалование заявителем решений и действий (бездействия) многофункционального центра, работника </w:t>
      </w:r>
      <w:r w:rsidR="00F660F4" w:rsidRPr="009B0FF3">
        <w:rPr>
          <w:sz w:val="24"/>
          <w:szCs w:val="24"/>
        </w:rPr>
        <w:t>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14:paraId="23A83F19" w14:textId="77777777" w:rsidR="00F660F4" w:rsidRPr="009B0FF3" w:rsidRDefault="00F660F4" w:rsidP="009B0FF3">
      <w:pPr>
        <w:pStyle w:val="a5"/>
        <w:numPr>
          <w:ilvl w:val="0"/>
          <w:numId w:val="5"/>
        </w:numPr>
        <w:spacing w:line="276" w:lineRule="auto"/>
        <w:ind w:left="0" w:firstLine="360"/>
        <w:rPr>
          <w:sz w:val="24"/>
          <w:szCs w:val="24"/>
        </w:rPr>
      </w:pPr>
      <w:r w:rsidRPr="009B0FF3">
        <w:rPr>
          <w:sz w:val="24"/>
          <w:szCs w:val="24"/>
        </w:rPr>
        <w:t>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08895749" w14:textId="77777777" w:rsidR="00F660F4" w:rsidRPr="009B0FF3" w:rsidRDefault="00F660F4" w:rsidP="009B0FF3">
      <w:pPr>
        <w:pStyle w:val="a5"/>
        <w:numPr>
          <w:ilvl w:val="0"/>
          <w:numId w:val="5"/>
        </w:numPr>
        <w:spacing w:line="276" w:lineRule="auto"/>
        <w:ind w:left="0" w:firstLine="360"/>
        <w:rPr>
          <w:sz w:val="24"/>
          <w:szCs w:val="24"/>
        </w:rPr>
      </w:pPr>
      <w:r w:rsidRPr="009B0FF3">
        <w:rPr>
          <w:sz w:val="24"/>
          <w:szCs w:val="24"/>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w:t>
      </w:r>
      <w:r w:rsidR="009B0FF3">
        <w:rPr>
          <w:sz w:val="24"/>
          <w:szCs w:val="24"/>
        </w:rPr>
        <w:t xml:space="preserve"> </w:t>
      </w:r>
      <w:r w:rsidRPr="009B0FF3">
        <w:rPr>
          <w:sz w:val="24"/>
          <w:szCs w:val="24"/>
        </w:rPr>
        <w:t>16 настоящего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r w:rsidRPr="009B0FF3">
        <w:rPr>
          <w:noProof/>
          <w:sz w:val="24"/>
          <w:szCs w:val="24"/>
        </w:rPr>
        <mc:AlternateContent>
          <mc:Choice Requires="wps">
            <w:drawing>
              <wp:anchor distT="0" distB="0" distL="114300" distR="114300" simplePos="0" relativeHeight="251659264" behindDoc="0" locked="0" layoutInCell="1" allowOverlap="1" wp14:anchorId="7B226D12" wp14:editId="72BF4E49">
                <wp:simplePos x="0" y="0"/>
                <wp:positionH relativeFrom="page">
                  <wp:posOffset>182880</wp:posOffset>
                </wp:positionH>
                <wp:positionV relativeFrom="page">
                  <wp:posOffset>10598785</wp:posOffset>
                </wp:positionV>
                <wp:extent cx="301117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1170" cy="0"/>
                        </a:xfrm>
                        <a:prstGeom prst="line">
                          <a:avLst/>
                        </a:prstGeom>
                        <a:noFill/>
                        <a:ln w="12192">
                          <a:solidFill>
                            <a:srgbClr val="57545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A206E" id="Line 2"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4pt,834.55pt" to="251.5pt,8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" strokecolor="#575454" strokeweight=".96pt">
                <w10:wrap anchorx="page" anchory="page"/>
              </v:line>
            </w:pict>
          </mc:Fallback>
        </mc:AlternateContent>
      </w:r>
    </w:p>
    <w:p w14:paraId="17E63DA6" w14:textId="77777777" w:rsidR="00F660F4" w:rsidRPr="009B0FF3" w:rsidRDefault="00F660F4" w:rsidP="009B0FF3">
      <w:pPr>
        <w:pStyle w:val="a5"/>
        <w:numPr>
          <w:ilvl w:val="0"/>
          <w:numId w:val="5"/>
        </w:numPr>
        <w:spacing w:line="276" w:lineRule="auto"/>
        <w:ind w:left="0" w:firstLine="360"/>
        <w:rPr>
          <w:sz w:val="24"/>
          <w:szCs w:val="24"/>
        </w:rPr>
      </w:pPr>
      <w:r w:rsidRPr="009B0FF3">
        <w:rPr>
          <w:sz w:val="24"/>
          <w:szCs w:val="24"/>
        </w:rPr>
        <w:t>нарушение срока или порядка выдачи документов по результатам предоставления государственной или муниципальной услуги;</w:t>
      </w:r>
    </w:p>
    <w:p w14:paraId="76D7D0A2" w14:textId="77777777" w:rsidR="00F660F4" w:rsidRPr="009B0FF3" w:rsidRDefault="00F660F4" w:rsidP="009B0FF3">
      <w:pPr>
        <w:pStyle w:val="a5"/>
        <w:numPr>
          <w:ilvl w:val="0"/>
          <w:numId w:val="5"/>
        </w:numPr>
        <w:spacing w:line="276" w:lineRule="auto"/>
        <w:ind w:left="0" w:firstLine="360"/>
        <w:rPr>
          <w:sz w:val="24"/>
          <w:szCs w:val="24"/>
        </w:rPr>
      </w:pPr>
      <w:r w:rsidRPr="009B0FF3">
        <w:rPr>
          <w:sz w:val="24"/>
          <w:szCs w:val="24"/>
        </w:rPr>
        <w:t xml:space="preserve">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w:t>
      </w:r>
      <w:r w:rsidRPr="009B0FF3">
        <w:rPr>
          <w:sz w:val="24"/>
          <w:szCs w:val="24"/>
        </w:rPr>
        <w:lastRenderedPageBreak/>
        <w:t>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14:paraId="506BD40E" w14:textId="77777777" w:rsidR="00B12E41" w:rsidRDefault="00F660F4" w:rsidP="00B12E41">
      <w:pPr>
        <w:pStyle w:val="a5"/>
        <w:numPr>
          <w:ilvl w:val="0"/>
          <w:numId w:val="5"/>
        </w:numPr>
        <w:spacing w:line="276" w:lineRule="auto"/>
        <w:ind w:left="0" w:firstLine="360"/>
        <w:rPr>
          <w:sz w:val="24"/>
          <w:szCs w:val="24"/>
        </w:rPr>
      </w:pPr>
      <w:r w:rsidRPr="009B0FF3">
        <w:rPr>
          <w:sz w:val="24"/>
          <w:szCs w:val="24"/>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 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r w:rsidR="00171315">
        <w:rPr>
          <w:sz w:val="24"/>
          <w:szCs w:val="24"/>
        </w:rPr>
        <w:t>»</w:t>
      </w:r>
    </w:p>
    <w:p w14:paraId="53B30B01" w14:textId="77777777" w:rsidR="0087669A" w:rsidRPr="00EE2399" w:rsidRDefault="008460F4" w:rsidP="0087669A">
      <w:pPr>
        <w:pStyle w:val="a5"/>
        <w:numPr>
          <w:ilvl w:val="1"/>
          <w:numId w:val="4"/>
        </w:numPr>
        <w:adjustRightInd w:val="0"/>
        <w:ind w:left="0" w:firstLine="360"/>
        <w:rPr>
          <w:sz w:val="24"/>
          <w:szCs w:val="24"/>
          <w:lang w:eastAsia="ru-RU"/>
        </w:rPr>
      </w:pPr>
      <w:r>
        <w:rPr>
          <w:sz w:val="24"/>
          <w:szCs w:val="24"/>
        </w:rPr>
        <w:t xml:space="preserve">Пункт </w:t>
      </w:r>
      <w:r w:rsidR="0087669A">
        <w:rPr>
          <w:sz w:val="24"/>
          <w:szCs w:val="24"/>
        </w:rPr>
        <w:t xml:space="preserve">5.3.7 раздела 5 Административных регламентов дополнить </w:t>
      </w:r>
      <w:r w:rsidR="0087669A" w:rsidRPr="00EE2399">
        <w:rPr>
          <w:sz w:val="24"/>
          <w:szCs w:val="24"/>
          <w:lang w:eastAsia="ru-RU"/>
        </w:rPr>
        <w:t>абзац</w:t>
      </w:r>
      <w:r w:rsidR="0087669A">
        <w:rPr>
          <w:sz w:val="24"/>
          <w:szCs w:val="24"/>
          <w:lang w:eastAsia="ru-RU"/>
        </w:rPr>
        <w:t>ами</w:t>
      </w:r>
      <w:r w:rsidR="0087669A" w:rsidRPr="00EE2399">
        <w:rPr>
          <w:sz w:val="24"/>
          <w:szCs w:val="24"/>
          <w:lang w:eastAsia="ru-RU"/>
        </w:rPr>
        <w:t xml:space="preserve"> следующего содержания:</w:t>
      </w:r>
    </w:p>
    <w:p w14:paraId="16BA111D" w14:textId="77777777" w:rsidR="0087669A" w:rsidRPr="0087669A" w:rsidRDefault="0087669A" w:rsidP="0087669A">
      <w:pPr>
        <w:shd w:val="clear" w:color="auto" w:fill="FFFFFF"/>
        <w:tabs>
          <w:tab w:val="left" w:pos="709"/>
        </w:tabs>
        <w:spacing w:line="276" w:lineRule="auto"/>
        <w:jc w:val="both"/>
        <w:rPr>
          <w:sz w:val="24"/>
          <w:szCs w:val="24"/>
        </w:rPr>
      </w:pPr>
      <w:r>
        <w:rPr>
          <w:sz w:val="24"/>
          <w:szCs w:val="24"/>
        </w:rPr>
        <w:tab/>
      </w:r>
      <w:r w:rsidRPr="0087669A">
        <w:rPr>
          <w:sz w:val="24"/>
          <w:szCs w:val="24"/>
        </w:rPr>
        <w:t>«в случае признания жалобы подлежащей удовлетворению в ответе заявителю, дается информация о действиях, осуществляемых Местной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7B2F40A6" w14:textId="77777777" w:rsidR="0087669A" w:rsidRPr="0087669A" w:rsidRDefault="0087669A" w:rsidP="0087669A">
      <w:pPr>
        <w:shd w:val="clear" w:color="auto" w:fill="FFFFFF"/>
        <w:tabs>
          <w:tab w:val="left" w:pos="709"/>
        </w:tabs>
        <w:spacing w:line="276" w:lineRule="auto"/>
        <w:jc w:val="both"/>
        <w:rPr>
          <w:sz w:val="24"/>
          <w:szCs w:val="24"/>
        </w:rPr>
      </w:pPr>
      <w:r>
        <w:rPr>
          <w:sz w:val="24"/>
          <w:szCs w:val="24"/>
        </w:rPr>
        <w:tab/>
      </w:r>
      <w:r w:rsidRPr="0087669A">
        <w:rPr>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5ED02C92" w14:textId="77777777" w:rsidR="009B0FF3" w:rsidRPr="00B12E41" w:rsidRDefault="009B0FF3" w:rsidP="00284850">
      <w:pPr>
        <w:pStyle w:val="a5"/>
        <w:numPr>
          <w:ilvl w:val="0"/>
          <w:numId w:val="4"/>
        </w:numPr>
        <w:spacing w:line="276" w:lineRule="auto"/>
        <w:ind w:left="0" w:firstLine="360"/>
        <w:rPr>
          <w:sz w:val="24"/>
          <w:szCs w:val="24"/>
        </w:rPr>
      </w:pPr>
      <w:r w:rsidRPr="00B12E41">
        <w:rPr>
          <w:sz w:val="24"/>
          <w:szCs w:val="24"/>
        </w:rPr>
        <w:t>Настоящее Постановление вступает в силу после официального опубликования (обнародования).</w:t>
      </w:r>
    </w:p>
    <w:p w14:paraId="734AB813" w14:textId="77777777" w:rsidR="009B0FF3" w:rsidRPr="009B0FF3" w:rsidRDefault="009B0FF3" w:rsidP="00B12E41">
      <w:pPr>
        <w:pStyle w:val="a5"/>
        <w:numPr>
          <w:ilvl w:val="0"/>
          <w:numId w:val="4"/>
        </w:numPr>
        <w:tabs>
          <w:tab w:val="left" w:pos="1472"/>
        </w:tabs>
        <w:spacing w:line="276" w:lineRule="auto"/>
        <w:ind w:right="122"/>
        <w:rPr>
          <w:sz w:val="24"/>
          <w:szCs w:val="24"/>
        </w:rPr>
      </w:pPr>
      <w:r w:rsidRPr="009B0FF3">
        <w:rPr>
          <w:sz w:val="24"/>
          <w:szCs w:val="24"/>
        </w:rPr>
        <w:t>Контроль за исполнением</w:t>
      </w:r>
      <w:r>
        <w:rPr>
          <w:sz w:val="24"/>
          <w:szCs w:val="24"/>
        </w:rPr>
        <w:t xml:space="preserve"> настоящего</w:t>
      </w:r>
      <w:r w:rsidRPr="009B0FF3">
        <w:rPr>
          <w:sz w:val="24"/>
          <w:szCs w:val="24"/>
        </w:rPr>
        <w:t xml:space="preserve"> </w:t>
      </w:r>
      <w:r>
        <w:rPr>
          <w:sz w:val="24"/>
          <w:szCs w:val="24"/>
        </w:rPr>
        <w:t>П</w:t>
      </w:r>
      <w:r w:rsidRPr="009B0FF3">
        <w:rPr>
          <w:sz w:val="24"/>
          <w:szCs w:val="24"/>
        </w:rPr>
        <w:t>остановления оставляю за собой.</w:t>
      </w:r>
    </w:p>
    <w:p w14:paraId="1484A558" w14:textId="77777777" w:rsidR="009B0FF3" w:rsidRDefault="009B0FF3" w:rsidP="009B0FF3">
      <w:pPr>
        <w:tabs>
          <w:tab w:val="left" w:pos="1472"/>
        </w:tabs>
        <w:spacing w:line="276" w:lineRule="auto"/>
        <w:ind w:left="360" w:right="122"/>
        <w:rPr>
          <w:sz w:val="24"/>
          <w:szCs w:val="24"/>
        </w:rPr>
      </w:pPr>
    </w:p>
    <w:p w14:paraId="3FC7DEEF" w14:textId="77777777" w:rsidR="009B0FF3" w:rsidRDefault="009B0FF3" w:rsidP="009B0FF3">
      <w:pPr>
        <w:tabs>
          <w:tab w:val="left" w:pos="1472"/>
        </w:tabs>
        <w:spacing w:line="276" w:lineRule="auto"/>
        <w:ind w:left="360" w:right="122"/>
        <w:rPr>
          <w:sz w:val="24"/>
          <w:szCs w:val="24"/>
        </w:rPr>
      </w:pPr>
    </w:p>
    <w:p w14:paraId="71C058FA" w14:textId="77777777" w:rsidR="009B0FF3" w:rsidRPr="009B0FF3" w:rsidRDefault="009B0FF3" w:rsidP="009B0FF3">
      <w:pPr>
        <w:tabs>
          <w:tab w:val="left" w:pos="1472"/>
        </w:tabs>
        <w:spacing w:line="276" w:lineRule="auto"/>
        <w:ind w:left="360" w:right="122" w:hanging="360"/>
        <w:rPr>
          <w:sz w:val="24"/>
          <w:szCs w:val="24"/>
        </w:rPr>
      </w:pPr>
      <w:proofErr w:type="spellStart"/>
      <w:r>
        <w:rPr>
          <w:sz w:val="24"/>
          <w:szCs w:val="24"/>
        </w:rPr>
        <w:t>И.о</w:t>
      </w:r>
      <w:proofErr w:type="spellEnd"/>
      <w:r>
        <w:rPr>
          <w:sz w:val="24"/>
          <w:szCs w:val="24"/>
        </w:rPr>
        <w:t>. Главы Местной Администрации                                                                           Р.А. Савченко</w:t>
      </w:r>
      <w:bookmarkEnd w:id="11"/>
    </w:p>
    <w:sectPr w:rsidR="009B0FF3" w:rsidRPr="009B0FF3" w:rsidSect="00F660F4">
      <w:pgSz w:w="11920" w:h="16840"/>
      <w:pgMar w:top="851" w:right="851" w:bottom="8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A06D2"/>
    <w:multiLevelType w:val="hybridMultilevel"/>
    <w:tmpl w:val="995CEA80"/>
    <w:lvl w:ilvl="0" w:tplc="B5F06624">
      <w:start w:val="1"/>
      <w:numFmt w:val="decimal"/>
      <w:lvlText w:val="%1)"/>
      <w:lvlJc w:val="left"/>
      <w:pPr>
        <w:ind w:left="140" w:hanging="307"/>
      </w:pPr>
      <w:rPr>
        <w:rFonts w:hint="default"/>
        <w:w w:val="105"/>
        <w:lang w:val="ru-RU" w:eastAsia="en-US" w:bidi="ar-SA"/>
      </w:rPr>
    </w:lvl>
    <w:lvl w:ilvl="1" w:tplc="D4205E26">
      <w:numFmt w:val="bullet"/>
      <w:lvlText w:val="•"/>
      <w:lvlJc w:val="left"/>
      <w:pPr>
        <w:ind w:left="1146" w:hanging="307"/>
      </w:pPr>
      <w:rPr>
        <w:rFonts w:hint="default"/>
        <w:lang w:val="ru-RU" w:eastAsia="en-US" w:bidi="ar-SA"/>
      </w:rPr>
    </w:lvl>
    <w:lvl w:ilvl="2" w:tplc="309E8E56">
      <w:numFmt w:val="bullet"/>
      <w:lvlText w:val="•"/>
      <w:lvlJc w:val="left"/>
      <w:pPr>
        <w:ind w:left="2152" w:hanging="307"/>
      </w:pPr>
      <w:rPr>
        <w:rFonts w:hint="default"/>
        <w:lang w:val="ru-RU" w:eastAsia="en-US" w:bidi="ar-SA"/>
      </w:rPr>
    </w:lvl>
    <w:lvl w:ilvl="3" w:tplc="01349B68">
      <w:numFmt w:val="bullet"/>
      <w:lvlText w:val="•"/>
      <w:lvlJc w:val="left"/>
      <w:pPr>
        <w:ind w:left="3158" w:hanging="307"/>
      </w:pPr>
      <w:rPr>
        <w:rFonts w:hint="default"/>
        <w:lang w:val="ru-RU" w:eastAsia="en-US" w:bidi="ar-SA"/>
      </w:rPr>
    </w:lvl>
    <w:lvl w:ilvl="4" w:tplc="848A4676">
      <w:numFmt w:val="bullet"/>
      <w:lvlText w:val="•"/>
      <w:lvlJc w:val="left"/>
      <w:pPr>
        <w:ind w:left="4164" w:hanging="307"/>
      </w:pPr>
      <w:rPr>
        <w:rFonts w:hint="default"/>
        <w:lang w:val="ru-RU" w:eastAsia="en-US" w:bidi="ar-SA"/>
      </w:rPr>
    </w:lvl>
    <w:lvl w:ilvl="5" w:tplc="8814FB5A">
      <w:numFmt w:val="bullet"/>
      <w:lvlText w:val="•"/>
      <w:lvlJc w:val="left"/>
      <w:pPr>
        <w:ind w:left="5170" w:hanging="307"/>
      </w:pPr>
      <w:rPr>
        <w:rFonts w:hint="default"/>
        <w:lang w:val="ru-RU" w:eastAsia="en-US" w:bidi="ar-SA"/>
      </w:rPr>
    </w:lvl>
    <w:lvl w:ilvl="6" w:tplc="3C82A1A8">
      <w:numFmt w:val="bullet"/>
      <w:lvlText w:val="•"/>
      <w:lvlJc w:val="left"/>
      <w:pPr>
        <w:ind w:left="6176" w:hanging="307"/>
      </w:pPr>
      <w:rPr>
        <w:rFonts w:hint="default"/>
        <w:lang w:val="ru-RU" w:eastAsia="en-US" w:bidi="ar-SA"/>
      </w:rPr>
    </w:lvl>
    <w:lvl w:ilvl="7" w:tplc="2DF2E4FA">
      <w:numFmt w:val="bullet"/>
      <w:lvlText w:val="•"/>
      <w:lvlJc w:val="left"/>
      <w:pPr>
        <w:ind w:left="7182" w:hanging="307"/>
      </w:pPr>
      <w:rPr>
        <w:rFonts w:hint="default"/>
        <w:lang w:val="ru-RU" w:eastAsia="en-US" w:bidi="ar-SA"/>
      </w:rPr>
    </w:lvl>
    <w:lvl w:ilvl="8" w:tplc="DAB4D6DA">
      <w:numFmt w:val="bullet"/>
      <w:lvlText w:val="•"/>
      <w:lvlJc w:val="left"/>
      <w:pPr>
        <w:ind w:left="8188" w:hanging="307"/>
      </w:pPr>
      <w:rPr>
        <w:rFonts w:hint="default"/>
        <w:lang w:val="ru-RU" w:eastAsia="en-US" w:bidi="ar-SA"/>
      </w:rPr>
    </w:lvl>
  </w:abstractNum>
  <w:abstractNum w:abstractNumId="1" w15:restartNumberingAfterBreak="0">
    <w:nsid w:val="020118C2"/>
    <w:multiLevelType w:val="hybridMultilevel"/>
    <w:tmpl w:val="43A6B4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86D9C"/>
    <w:multiLevelType w:val="multilevel"/>
    <w:tmpl w:val="735ADEA2"/>
    <w:lvl w:ilvl="0">
      <w:start w:val="1"/>
      <w:numFmt w:val="decimal"/>
      <w:lvlText w:val="%1."/>
      <w:lvlJc w:val="left"/>
      <w:pPr>
        <w:ind w:left="125" w:hanging="559"/>
      </w:pPr>
      <w:rPr>
        <w:rFonts w:hint="default"/>
        <w:w w:val="96"/>
        <w:lang w:val="ru-RU" w:eastAsia="en-US" w:bidi="ar-SA"/>
      </w:rPr>
    </w:lvl>
    <w:lvl w:ilvl="1">
      <w:start w:val="1"/>
      <w:numFmt w:val="decimal"/>
      <w:lvlText w:val="%1.%2."/>
      <w:lvlJc w:val="left"/>
      <w:pPr>
        <w:ind w:left="1492" w:hanging="653"/>
      </w:pPr>
      <w:rPr>
        <w:rFonts w:ascii="Times New Roman" w:eastAsia="Times New Roman" w:hAnsi="Times New Roman" w:cs="Times New Roman" w:hint="default"/>
        <w:w w:val="72"/>
        <w:sz w:val="27"/>
        <w:szCs w:val="27"/>
        <w:lang w:val="ru-RU" w:eastAsia="en-US" w:bidi="ar-SA"/>
      </w:rPr>
    </w:lvl>
    <w:lvl w:ilvl="2">
      <w:numFmt w:val="bullet"/>
      <w:lvlText w:val="•"/>
      <w:lvlJc w:val="left"/>
      <w:pPr>
        <w:ind w:left="2466" w:hanging="653"/>
      </w:pPr>
      <w:rPr>
        <w:rFonts w:hint="default"/>
        <w:lang w:val="ru-RU" w:eastAsia="en-US" w:bidi="ar-SA"/>
      </w:rPr>
    </w:lvl>
    <w:lvl w:ilvl="3">
      <w:numFmt w:val="bullet"/>
      <w:lvlText w:val="•"/>
      <w:lvlJc w:val="left"/>
      <w:pPr>
        <w:ind w:left="3433" w:hanging="653"/>
      </w:pPr>
      <w:rPr>
        <w:rFonts w:hint="default"/>
        <w:lang w:val="ru-RU" w:eastAsia="en-US" w:bidi="ar-SA"/>
      </w:rPr>
    </w:lvl>
    <w:lvl w:ilvl="4">
      <w:numFmt w:val="bullet"/>
      <w:lvlText w:val="•"/>
      <w:lvlJc w:val="left"/>
      <w:pPr>
        <w:ind w:left="4400" w:hanging="653"/>
      </w:pPr>
      <w:rPr>
        <w:rFonts w:hint="default"/>
        <w:lang w:val="ru-RU" w:eastAsia="en-US" w:bidi="ar-SA"/>
      </w:rPr>
    </w:lvl>
    <w:lvl w:ilvl="5">
      <w:numFmt w:val="bullet"/>
      <w:lvlText w:val="•"/>
      <w:lvlJc w:val="left"/>
      <w:pPr>
        <w:ind w:left="5366" w:hanging="653"/>
      </w:pPr>
      <w:rPr>
        <w:rFonts w:hint="default"/>
        <w:lang w:val="ru-RU" w:eastAsia="en-US" w:bidi="ar-SA"/>
      </w:rPr>
    </w:lvl>
    <w:lvl w:ilvl="6">
      <w:numFmt w:val="bullet"/>
      <w:lvlText w:val="•"/>
      <w:lvlJc w:val="left"/>
      <w:pPr>
        <w:ind w:left="6333" w:hanging="653"/>
      </w:pPr>
      <w:rPr>
        <w:rFonts w:hint="default"/>
        <w:lang w:val="ru-RU" w:eastAsia="en-US" w:bidi="ar-SA"/>
      </w:rPr>
    </w:lvl>
    <w:lvl w:ilvl="7">
      <w:numFmt w:val="bullet"/>
      <w:lvlText w:val="•"/>
      <w:lvlJc w:val="left"/>
      <w:pPr>
        <w:ind w:left="7300" w:hanging="653"/>
      </w:pPr>
      <w:rPr>
        <w:rFonts w:hint="default"/>
        <w:lang w:val="ru-RU" w:eastAsia="en-US" w:bidi="ar-SA"/>
      </w:rPr>
    </w:lvl>
    <w:lvl w:ilvl="8">
      <w:numFmt w:val="bullet"/>
      <w:lvlText w:val="•"/>
      <w:lvlJc w:val="left"/>
      <w:pPr>
        <w:ind w:left="8266" w:hanging="653"/>
      </w:pPr>
      <w:rPr>
        <w:rFonts w:hint="default"/>
        <w:lang w:val="ru-RU" w:eastAsia="en-US" w:bidi="ar-SA"/>
      </w:rPr>
    </w:lvl>
  </w:abstractNum>
  <w:abstractNum w:abstractNumId="3" w15:restartNumberingAfterBreak="0">
    <w:nsid w:val="21920B74"/>
    <w:multiLevelType w:val="multilevel"/>
    <w:tmpl w:val="BE4282B2"/>
    <w:lvl w:ilvl="0">
      <w:start w:val="1"/>
      <w:numFmt w:val="decimal"/>
      <w:lvlText w:val="%1."/>
      <w:lvlJc w:val="left"/>
      <w:pPr>
        <w:ind w:left="720" w:hanging="360"/>
      </w:pPr>
      <w:rPr>
        <w:rFonts w:ascii="Times New Roman" w:eastAsia="Times New Roman" w:hAnsi="Times New Roman" w:cs="Times New Roman"/>
        <w:sz w:val="24"/>
        <w:szCs w:val="24"/>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36650C36"/>
    <w:multiLevelType w:val="multilevel"/>
    <w:tmpl w:val="696CEC70"/>
    <w:lvl w:ilvl="0">
      <w:start w:val="1"/>
      <w:numFmt w:val="decimal"/>
      <w:lvlText w:val="%1."/>
      <w:lvlJc w:val="left"/>
      <w:pPr>
        <w:ind w:left="720" w:hanging="360"/>
      </w:pPr>
      <w:rPr>
        <w:rFonts w:hint="default"/>
        <w:w w:val="105"/>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CD90DB0"/>
    <w:multiLevelType w:val="multilevel"/>
    <w:tmpl w:val="04EE83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124146">
    <w:abstractNumId w:val="0"/>
  </w:num>
  <w:num w:numId="2" w16cid:durableId="1647129117">
    <w:abstractNumId w:val="2"/>
  </w:num>
  <w:num w:numId="3" w16cid:durableId="469598085">
    <w:abstractNumId w:val="4"/>
  </w:num>
  <w:num w:numId="4" w16cid:durableId="684135539">
    <w:abstractNumId w:val="5"/>
  </w:num>
  <w:num w:numId="5" w16cid:durableId="604852220">
    <w:abstractNumId w:val="1"/>
  </w:num>
  <w:num w:numId="6" w16cid:durableId="17633797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82A"/>
    <w:rsid w:val="000D229B"/>
    <w:rsid w:val="00171315"/>
    <w:rsid w:val="001A182A"/>
    <w:rsid w:val="00284850"/>
    <w:rsid w:val="002E7C1B"/>
    <w:rsid w:val="00304598"/>
    <w:rsid w:val="00365174"/>
    <w:rsid w:val="003A37D9"/>
    <w:rsid w:val="003C707F"/>
    <w:rsid w:val="003C77A5"/>
    <w:rsid w:val="003D5AAC"/>
    <w:rsid w:val="004223AE"/>
    <w:rsid w:val="004632F3"/>
    <w:rsid w:val="00592CE9"/>
    <w:rsid w:val="005C040D"/>
    <w:rsid w:val="006231C9"/>
    <w:rsid w:val="006E798D"/>
    <w:rsid w:val="00803B11"/>
    <w:rsid w:val="00826DCF"/>
    <w:rsid w:val="008460F4"/>
    <w:rsid w:val="0087669A"/>
    <w:rsid w:val="0090410E"/>
    <w:rsid w:val="00904121"/>
    <w:rsid w:val="009B0FF3"/>
    <w:rsid w:val="00A26115"/>
    <w:rsid w:val="00B05B1F"/>
    <w:rsid w:val="00B12E41"/>
    <w:rsid w:val="00B66DA1"/>
    <w:rsid w:val="00BF3FAB"/>
    <w:rsid w:val="00CA64F5"/>
    <w:rsid w:val="00D31067"/>
    <w:rsid w:val="00E54353"/>
    <w:rsid w:val="00EE2399"/>
    <w:rsid w:val="00EF7CF4"/>
    <w:rsid w:val="00F660F4"/>
    <w:rsid w:val="00F803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13B49"/>
  <w15:docId w15:val="{4BFD9727-21BB-4FEB-B0D6-DB9C9121B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jc w:val="both"/>
    </w:pPr>
    <w:rPr>
      <w:sz w:val="27"/>
      <w:szCs w:val="27"/>
    </w:rPr>
  </w:style>
  <w:style w:type="paragraph" w:styleId="a4">
    <w:name w:val="Title"/>
    <w:basedOn w:val="a"/>
    <w:uiPriority w:val="10"/>
    <w:qFormat/>
    <w:pPr>
      <w:spacing w:before="167"/>
      <w:ind w:left="47"/>
      <w:jc w:val="center"/>
    </w:pPr>
    <w:rPr>
      <w:sz w:val="28"/>
      <w:szCs w:val="28"/>
    </w:rPr>
  </w:style>
  <w:style w:type="paragraph" w:styleId="a5">
    <w:name w:val="List Paragraph"/>
    <w:basedOn w:val="a"/>
    <w:uiPriority w:val="1"/>
    <w:qFormat/>
    <w:pPr>
      <w:ind w:left="116" w:right="137" w:firstLine="694"/>
      <w:jc w:val="both"/>
    </w:pPr>
  </w:style>
  <w:style w:type="paragraph" w:customStyle="1" w:styleId="TableParagraph">
    <w:name w:val="Table Paragraph"/>
    <w:basedOn w:val="a"/>
    <w:uiPriority w:val="1"/>
    <w:qFormat/>
  </w:style>
  <w:style w:type="table" w:styleId="a6">
    <w:name w:val="Table Grid"/>
    <w:basedOn w:val="a1"/>
    <w:uiPriority w:val="39"/>
    <w:rsid w:val="00B66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284850"/>
    <w:rPr>
      <w:rFonts w:ascii="Segoe UI" w:hAnsi="Segoe UI" w:cs="Segoe UI"/>
      <w:sz w:val="18"/>
      <w:szCs w:val="18"/>
    </w:rPr>
  </w:style>
  <w:style w:type="character" w:customStyle="1" w:styleId="a8">
    <w:name w:val="Текст выноски Знак"/>
    <w:basedOn w:val="a0"/>
    <w:link w:val="a7"/>
    <w:uiPriority w:val="99"/>
    <w:semiHidden/>
    <w:rsid w:val="00284850"/>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759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2435</Words>
  <Characters>13880</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Кабанова Анна Дмитриевна</dc:creator>
  <cp:lastModifiedBy>Сураева Лилия Ивановна</cp:lastModifiedBy>
  <cp:revision>2</cp:revision>
  <cp:lastPrinted>2022-05-23T10:41:00Z</cp:lastPrinted>
  <dcterms:created xsi:type="dcterms:W3CDTF">2022-06-02T07:19:00Z</dcterms:created>
  <dcterms:modified xsi:type="dcterms:W3CDTF">2022-06-02T07:19:00Z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2022-01-12T00:00:00Z</vt:filetime>
  </property>
  <property fmtid="{D5CDD505-2E9C-101B-9397-08002B2CF9AE}" pid="3" name="LastSaved">
    <vt:filetime>2022-01-12T00:00:00Z</vt:filetime>
  </property>
</Properties>
</file>